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-616"/>
        <w:tblW w:w="11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5"/>
        <w:gridCol w:w="3162"/>
        <w:gridCol w:w="1843"/>
        <w:gridCol w:w="1842"/>
        <w:gridCol w:w="1811"/>
        <w:gridCol w:w="17"/>
      </w:tblGrid>
      <w:tr w:rsidR="00DB11FE" w:rsidRPr="007F1A26" w14:paraId="46A0BBD5" w14:textId="77777777" w:rsidTr="008A35AA">
        <w:trPr>
          <w:trHeight w:val="312"/>
        </w:trPr>
        <w:tc>
          <w:tcPr>
            <w:tcW w:w="110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100B65" w14:textId="77777777" w:rsidR="00A850F0" w:rsidRPr="007F1A26" w:rsidRDefault="007B2000" w:rsidP="00A850F0">
            <w:pPr>
              <w:jc w:val="center"/>
              <w:rPr>
                <w:b/>
                <w:sz w:val="28"/>
                <w:szCs w:val="28"/>
              </w:rPr>
            </w:pPr>
            <w:r w:rsidRPr="007F1A26">
              <w:rPr>
                <w:b/>
                <w:sz w:val="28"/>
                <w:szCs w:val="28"/>
              </w:rPr>
              <w:t>ПРОДАЖА</w:t>
            </w:r>
          </w:p>
          <w:p w14:paraId="153FAB71" w14:textId="6891F0FB" w:rsidR="00A850F0" w:rsidRPr="007F1A26" w:rsidRDefault="00AA6471" w:rsidP="003D332B">
            <w:pPr>
              <w:jc w:val="center"/>
              <w:rPr>
                <w:b/>
                <w:sz w:val="28"/>
                <w:szCs w:val="28"/>
              </w:rPr>
            </w:pPr>
            <w:r w:rsidRPr="007F1A26">
              <w:rPr>
                <w:b/>
                <w:sz w:val="28"/>
                <w:szCs w:val="28"/>
              </w:rPr>
              <w:t>имущественного комплекса, состоящего из</w:t>
            </w:r>
            <w:r w:rsidR="007F1A26">
              <w:rPr>
                <w:b/>
                <w:sz w:val="28"/>
                <w:szCs w:val="28"/>
              </w:rPr>
              <w:t xml:space="preserve"> здания </w:t>
            </w:r>
            <w:r w:rsidRPr="007F1A26">
              <w:rPr>
                <w:b/>
                <w:sz w:val="28"/>
                <w:szCs w:val="28"/>
              </w:rPr>
              <w:t>спортивно-оздоровительного комплекса, кадастровый номер: 32:28:0032603:42, назначение: нежилое, площадь 1490,1 кв.м., количество этажей: 2, местоположение: Брянская область, г.Брянск, ул.Щукина, д.60Б и 58 позиций движимого имущества и ТМЦ</w:t>
            </w:r>
            <w:r w:rsidR="00C43890">
              <w:rPr>
                <w:b/>
                <w:sz w:val="28"/>
                <w:szCs w:val="28"/>
              </w:rPr>
              <w:t xml:space="preserve"> (полный перечень </w:t>
            </w:r>
            <w:r w:rsidR="003D332B">
              <w:rPr>
                <w:b/>
                <w:sz w:val="28"/>
                <w:szCs w:val="28"/>
              </w:rPr>
              <w:t>реализуемого лота</w:t>
            </w:r>
            <w:r w:rsidR="00C43890">
              <w:rPr>
                <w:b/>
                <w:sz w:val="28"/>
                <w:szCs w:val="28"/>
              </w:rPr>
              <w:t xml:space="preserve"> представлен в Приложении 1)</w:t>
            </w:r>
          </w:p>
        </w:tc>
      </w:tr>
      <w:tr w:rsidR="00BF0476" w:rsidRPr="007F1A26" w14:paraId="42BEBB2E" w14:textId="77777777" w:rsidTr="008A35AA">
        <w:trPr>
          <w:trHeight w:val="66"/>
        </w:trPr>
        <w:tc>
          <w:tcPr>
            <w:tcW w:w="1104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F52B38C" w14:textId="77777777" w:rsidR="00BF0476" w:rsidRPr="007F1A26" w:rsidRDefault="00BF0476" w:rsidP="0014496A">
            <w:pPr>
              <w:rPr>
                <w:b/>
                <w:sz w:val="28"/>
                <w:szCs w:val="28"/>
              </w:rPr>
            </w:pPr>
          </w:p>
        </w:tc>
      </w:tr>
      <w:tr w:rsidR="00726C9F" w:rsidRPr="007F1A26" w14:paraId="20B46619" w14:textId="77777777" w:rsidTr="008A35AA">
        <w:trPr>
          <w:trHeight w:val="910"/>
        </w:trPr>
        <w:tc>
          <w:tcPr>
            <w:tcW w:w="11040" w:type="dxa"/>
            <w:gridSpan w:val="6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C0FAEDF" w14:textId="157D3E30" w:rsidR="00726C9F" w:rsidRPr="007F1A26" w:rsidRDefault="00726C9F" w:rsidP="00AC2B9B">
            <w:pPr>
              <w:rPr>
                <w:b/>
                <w:sz w:val="28"/>
                <w:szCs w:val="28"/>
              </w:rPr>
            </w:pPr>
            <w:r w:rsidRPr="007F1A26">
              <w:rPr>
                <w:b/>
                <w:sz w:val="28"/>
                <w:szCs w:val="28"/>
              </w:rPr>
              <w:t xml:space="preserve">Начальная цена  имущества  </w:t>
            </w:r>
            <w:r w:rsidRPr="00B31042">
              <w:rPr>
                <w:b/>
                <w:sz w:val="28"/>
                <w:szCs w:val="28"/>
              </w:rPr>
              <w:t xml:space="preserve">–  </w:t>
            </w:r>
            <w:r w:rsidR="00AC2B9B">
              <w:rPr>
                <w:b/>
                <w:sz w:val="28"/>
                <w:szCs w:val="28"/>
              </w:rPr>
              <w:t>уточняется</w:t>
            </w:r>
          </w:p>
        </w:tc>
      </w:tr>
      <w:tr w:rsidR="00563D2B" w:rsidRPr="007F1A26" w14:paraId="59B44B75" w14:textId="77777777" w:rsidTr="008A35AA">
        <w:trPr>
          <w:trHeight w:val="312"/>
        </w:trPr>
        <w:tc>
          <w:tcPr>
            <w:tcW w:w="11040" w:type="dxa"/>
            <w:gridSpan w:val="6"/>
            <w:tcBorders>
              <w:top w:val="single" w:sz="4" w:space="0" w:color="auto"/>
            </w:tcBorders>
            <w:shd w:val="clear" w:color="auto" w:fill="DDD9C3"/>
            <w:vAlign w:val="center"/>
          </w:tcPr>
          <w:p w14:paraId="5F123CD3" w14:textId="7BB9EF6D" w:rsidR="004A4B85" w:rsidRPr="007F1A26" w:rsidRDefault="00DB11FE" w:rsidP="007F1A26">
            <w:pPr>
              <w:jc w:val="center"/>
              <w:rPr>
                <w:b/>
                <w:sz w:val="28"/>
                <w:szCs w:val="28"/>
              </w:rPr>
            </w:pPr>
            <w:r w:rsidRPr="007F1A26">
              <w:rPr>
                <w:b/>
                <w:sz w:val="28"/>
                <w:szCs w:val="28"/>
              </w:rPr>
              <w:t xml:space="preserve">Локация и месторасположение </w:t>
            </w:r>
            <w:r w:rsidR="00D6080D" w:rsidRPr="007F1A26">
              <w:rPr>
                <w:b/>
                <w:sz w:val="28"/>
                <w:szCs w:val="28"/>
              </w:rPr>
              <w:t xml:space="preserve"> </w:t>
            </w:r>
            <w:r w:rsidR="007F1A26">
              <w:rPr>
                <w:b/>
                <w:sz w:val="28"/>
                <w:szCs w:val="28"/>
              </w:rPr>
              <w:t>спортивно-оздоровительного комплекса</w:t>
            </w:r>
          </w:p>
        </w:tc>
      </w:tr>
      <w:tr w:rsidR="00563D2B" w:rsidRPr="007F1A26" w14:paraId="7A85D1A2" w14:textId="77777777" w:rsidTr="008A35AA">
        <w:trPr>
          <w:trHeight w:val="4411"/>
        </w:trPr>
        <w:tc>
          <w:tcPr>
            <w:tcW w:w="11040" w:type="dxa"/>
            <w:gridSpan w:val="6"/>
            <w:shd w:val="clear" w:color="auto" w:fill="FFFFFF"/>
            <w:vAlign w:val="center"/>
          </w:tcPr>
          <w:p w14:paraId="74BFBB6A" w14:textId="01DA3701" w:rsidR="00563D2B" w:rsidRPr="007F1A26" w:rsidRDefault="00444395" w:rsidP="006157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444395">
              <w:rPr>
                <w:noProof/>
                <w:sz w:val="28"/>
                <w:szCs w:val="28"/>
              </w:rPr>
              <w:drawing>
                <wp:inline distT="0" distB="0" distL="0" distR="0" wp14:anchorId="030581CB" wp14:editId="4C16BC47">
                  <wp:extent cx="3237255" cy="2754573"/>
                  <wp:effectExtent l="0" t="0" r="1270" b="8255"/>
                  <wp:docPr id="1" name="Рисунок 1" descr="D:\Алексашкина\РЕАЛИЗАЦИЯ\реализация 2025\СОК\7. Инормационное извещение 3\фото уменьшенные для анонса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Алексашкина\РЕАЛИЗАЦИЯ\реализация 2025\СОК\7. Инормационное извещение 3\фото уменьшенные для анонса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126" cy="2769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</w:t>
            </w:r>
            <w:r w:rsidRPr="00444395">
              <w:rPr>
                <w:noProof/>
                <w:sz w:val="28"/>
                <w:szCs w:val="28"/>
              </w:rPr>
              <w:drawing>
                <wp:inline distT="0" distB="0" distL="0" distR="0" wp14:anchorId="4F20A60D" wp14:editId="3F3F28A6">
                  <wp:extent cx="3301521" cy="2752021"/>
                  <wp:effectExtent l="0" t="0" r="0" b="0"/>
                  <wp:docPr id="2" name="Рисунок 2" descr="D:\Алексашкина\РЕАЛИЗАЦИЯ\реализация 2025\СОК\7. Инормационное извещение 3\фото уменьшенные для анонса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Алексашкина\РЕАЛИЗАЦИЯ\реализация 2025\СОК\7. Инормационное извещение 3\фото уменьшенные для анонса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488" cy="276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E1B" w:rsidRPr="007F1A26" w14:paraId="0EF5D129" w14:textId="77777777" w:rsidTr="008A35AA">
        <w:trPr>
          <w:trHeight w:val="696"/>
        </w:trPr>
        <w:tc>
          <w:tcPr>
            <w:tcW w:w="11040" w:type="dxa"/>
            <w:gridSpan w:val="6"/>
            <w:shd w:val="clear" w:color="auto" w:fill="FFFFFF"/>
            <w:vAlign w:val="center"/>
          </w:tcPr>
          <w:p w14:paraId="00E5E7AF" w14:textId="619D9679" w:rsidR="00A850F0" w:rsidRPr="007F1A26" w:rsidRDefault="00726C9F" w:rsidP="007F1A26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Имущественный комплекс</w:t>
            </w:r>
            <w:r w:rsidR="00C130F3" w:rsidRPr="007F1A26">
              <w:rPr>
                <w:bCs/>
                <w:color w:val="000000"/>
                <w:sz w:val="28"/>
                <w:szCs w:val="28"/>
              </w:rPr>
              <w:t xml:space="preserve"> расположен</w:t>
            </w:r>
            <w:r w:rsidR="007F1A26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7F1A26">
              <w:rPr>
                <w:bCs/>
                <w:color w:val="000000"/>
                <w:sz w:val="28"/>
                <w:szCs w:val="28"/>
              </w:rPr>
              <w:t xml:space="preserve">по адресу: </w:t>
            </w:r>
            <w:bookmarkStart w:id="0" w:name="_GoBack"/>
            <w:r w:rsidR="007F1A26" w:rsidRPr="007F1A26">
              <w:rPr>
                <w:bCs/>
                <w:color w:val="000000"/>
                <w:sz w:val="28"/>
                <w:szCs w:val="28"/>
              </w:rPr>
              <w:t>Брянская область,</w:t>
            </w:r>
            <w:r w:rsidRPr="007F1A26">
              <w:rPr>
                <w:sz w:val="28"/>
                <w:szCs w:val="28"/>
              </w:rPr>
              <w:t xml:space="preserve"> г.Брянск, ул.Щукина, д.60 Б</w:t>
            </w:r>
            <w:bookmarkEnd w:id="0"/>
            <w:r w:rsidR="007F1A26" w:rsidRPr="007F1A26">
              <w:rPr>
                <w:sz w:val="28"/>
                <w:szCs w:val="28"/>
              </w:rPr>
              <w:t>.</w:t>
            </w:r>
          </w:p>
        </w:tc>
      </w:tr>
      <w:tr w:rsidR="007F1A26" w:rsidRPr="007F1A26" w14:paraId="02F99181" w14:textId="77777777" w:rsidTr="008A35AA">
        <w:trPr>
          <w:trHeight w:val="439"/>
        </w:trPr>
        <w:tc>
          <w:tcPr>
            <w:tcW w:w="11040" w:type="dxa"/>
            <w:gridSpan w:val="6"/>
            <w:shd w:val="clear" w:color="auto" w:fill="DDD9C3"/>
          </w:tcPr>
          <w:p w14:paraId="1CF520D7" w14:textId="64BE1BEB" w:rsidR="007F1A26" w:rsidRPr="007F1A26" w:rsidRDefault="007F1A26" w:rsidP="00C43890">
            <w:pPr>
              <w:jc w:val="center"/>
              <w:rPr>
                <w:b/>
                <w:sz w:val="28"/>
                <w:szCs w:val="28"/>
              </w:rPr>
            </w:pPr>
            <w:r w:rsidRPr="007F1A26">
              <w:rPr>
                <w:b/>
                <w:sz w:val="28"/>
                <w:szCs w:val="28"/>
              </w:rPr>
              <w:t>Характеристика спортивно-оздоровительного комплекса</w:t>
            </w:r>
          </w:p>
        </w:tc>
      </w:tr>
      <w:tr w:rsidR="007F1A26" w:rsidRPr="007F1A26" w14:paraId="2B2EFBBB" w14:textId="77777777" w:rsidTr="008A35AA">
        <w:trPr>
          <w:gridAfter w:val="1"/>
          <w:wAfter w:w="15" w:type="dxa"/>
          <w:trHeight w:val="27"/>
        </w:trPr>
        <w:tc>
          <w:tcPr>
            <w:tcW w:w="5529" w:type="dxa"/>
            <w:gridSpan w:val="2"/>
            <w:vAlign w:val="center"/>
          </w:tcPr>
          <w:p w14:paraId="66753488" w14:textId="77777777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Кадастровый номер</w:t>
            </w:r>
          </w:p>
        </w:tc>
        <w:tc>
          <w:tcPr>
            <w:tcW w:w="5496" w:type="dxa"/>
            <w:gridSpan w:val="3"/>
          </w:tcPr>
          <w:p w14:paraId="396D24F1" w14:textId="68279EAB" w:rsidR="007F1A26" w:rsidRPr="007F1A26" w:rsidRDefault="007F1A26" w:rsidP="00AA6471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rFonts w:eastAsia="TimesNewRomanPSMT"/>
                <w:sz w:val="28"/>
                <w:szCs w:val="28"/>
              </w:rPr>
            </w:pPr>
            <w:r w:rsidRPr="007F1A26">
              <w:rPr>
                <w:rFonts w:eastAsia="TimesNewRomanPSMT"/>
                <w:sz w:val="28"/>
                <w:szCs w:val="28"/>
              </w:rPr>
              <w:t>32:28:0032603:42</w:t>
            </w:r>
          </w:p>
        </w:tc>
      </w:tr>
      <w:tr w:rsidR="007F1A26" w:rsidRPr="007F1A26" w14:paraId="6AC25122" w14:textId="77777777" w:rsidTr="008A35AA">
        <w:trPr>
          <w:gridAfter w:val="1"/>
          <w:wAfter w:w="15" w:type="dxa"/>
          <w:trHeight w:val="27"/>
        </w:trPr>
        <w:tc>
          <w:tcPr>
            <w:tcW w:w="5529" w:type="dxa"/>
            <w:gridSpan w:val="2"/>
            <w:vAlign w:val="center"/>
          </w:tcPr>
          <w:p w14:paraId="511D1A2D" w14:textId="77777777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Площадь, кв.м.</w:t>
            </w:r>
          </w:p>
        </w:tc>
        <w:tc>
          <w:tcPr>
            <w:tcW w:w="5496" w:type="dxa"/>
            <w:gridSpan w:val="3"/>
          </w:tcPr>
          <w:p w14:paraId="64820337" w14:textId="4B9CBA2E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1490,1</w:t>
            </w:r>
          </w:p>
        </w:tc>
      </w:tr>
      <w:tr w:rsidR="007F1A26" w:rsidRPr="007F1A26" w14:paraId="793338A4" w14:textId="77777777" w:rsidTr="008A35AA">
        <w:trPr>
          <w:gridAfter w:val="1"/>
          <w:wAfter w:w="15" w:type="dxa"/>
          <w:trHeight w:val="27"/>
        </w:trPr>
        <w:tc>
          <w:tcPr>
            <w:tcW w:w="5529" w:type="dxa"/>
            <w:gridSpan w:val="2"/>
            <w:vAlign w:val="center"/>
          </w:tcPr>
          <w:p w14:paraId="7629B291" w14:textId="77777777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 xml:space="preserve">Назначение </w:t>
            </w:r>
          </w:p>
        </w:tc>
        <w:tc>
          <w:tcPr>
            <w:tcW w:w="5496" w:type="dxa"/>
            <w:gridSpan w:val="3"/>
          </w:tcPr>
          <w:p w14:paraId="38B45525" w14:textId="4B0C4481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Нежилое</w:t>
            </w:r>
          </w:p>
        </w:tc>
      </w:tr>
      <w:tr w:rsidR="007F1A26" w:rsidRPr="007F1A26" w14:paraId="4DAD54B0" w14:textId="77777777" w:rsidTr="008A35AA">
        <w:trPr>
          <w:gridAfter w:val="1"/>
          <w:wAfter w:w="15" w:type="dxa"/>
          <w:trHeight w:val="27"/>
        </w:trPr>
        <w:tc>
          <w:tcPr>
            <w:tcW w:w="5529" w:type="dxa"/>
            <w:gridSpan w:val="2"/>
            <w:vAlign w:val="center"/>
          </w:tcPr>
          <w:p w14:paraId="382CD61B" w14:textId="77777777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5496" w:type="dxa"/>
            <w:gridSpan w:val="3"/>
          </w:tcPr>
          <w:p w14:paraId="2B1E8A53" w14:textId="457DEA22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Спортивно-оздоровительный комплекс</w:t>
            </w:r>
          </w:p>
        </w:tc>
      </w:tr>
      <w:tr w:rsidR="007F1A26" w:rsidRPr="007F1A26" w14:paraId="12A30F20" w14:textId="77777777" w:rsidTr="008A35AA">
        <w:trPr>
          <w:gridAfter w:val="1"/>
          <w:wAfter w:w="15" w:type="dxa"/>
          <w:trHeight w:val="27"/>
        </w:trPr>
        <w:tc>
          <w:tcPr>
            <w:tcW w:w="5529" w:type="dxa"/>
            <w:gridSpan w:val="2"/>
            <w:vAlign w:val="center"/>
          </w:tcPr>
          <w:p w14:paraId="3F935880" w14:textId="77777777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Год постройки</w:t>
            </w:r>
          </w:p>
        </w:tc>
        <w:tc>
          <w:tcPr>
            <w:tcW w:w="5496" w:type="dxa"/>
            <w:gridSpan w:val="3"/>
          </w:tcPr>
          <w:p w14:paraId="12B70763" w14:textId="3907E4A3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2011</w:t>
            </w:r>
          </w:p>
        </w:tc>
      </w:tr>
      <w:tr w:rsidR="007F1A26" w:rsidRPr="007F1A26" w14:paraId="62CA4F42" w14:textId="77777777" w:rsidTr="008A35AA">
        <w:trPr>
          <w:gridAfter w:val="1"/>
          <w:wAfter w:w="15" w:type="dxa"/>
          <w:trHeight w:val="27"/>
        </w:trPr>
        <w:tc>
          <w:tcPr>
            <w:tcW w:w="5529" w:type="dxa"/>
            <w:gridSpan w:val="2"/>
            <w:vAlign w:val="center"/>
          </w:tcPr>
          <w:p w14:paraId="564DAB69" w14:textId="77777777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Перекрытия чердачные</w:t>
            </w:r>
          </w:p>
        </w:tc>
        <w:tc>
          <w:tcPr>
            <w:tcW w:w="5496" w:type="dxa"/>
            <w:gridSpan w:val="3"/>
          </w:tcPr>
          <w:p w14:paraId="7CB5BAC0" w14:textId="0520B50B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Железобетон</w:t>
            </w:r>
          </w:p>
        </w:tc>
      </w:tr>
      <w:tr w:rsidR="007F1A26" w:rsidRPr="007F1A26" w14:paraId="5F69181E" w14:textId="77777777" w:rsidTr="008A35AA">
        <w:trPr>
          <w:gridAfter w:val="1"/>
          <w:wAfter w:w="15" w:type="dxa"/>
          <w:trHeight w:val="27"/>
        </w:trPr>
        <w:tc>
          <w:tcPr>
            <w:tcW w:w="5529" w:type="dxa"/>
            <w:gridSpan w:val="2"/>
            <w:vAlign w:val="center"/>
          </w:tcPr>
          <w:p w14:paraId="36A5A5BD" w14:textId="77777777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Этажность</w:t>
            </w:r>
          </w:p>
        </w:tc>
        <w:tc>
          <w:tcPr>
            <w:tcW w:w="5496" w:type="dxa"/>
            <w:gridSpan w:val="3"/>
          </w:tcPr>
          <w:p w14:paraId="0BD4024E" w14:textId="7183F21A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7F1A26" w:rsidRPr="007F1A26" w14:paraId="789571AD" w14:textId="77777777" w:rsidTr="008A35AA">
        <w:trPr>
          <w:gridAfter w:val="1"/>
          <w:wAfter w:w="15" w:type="dxa"/>
          <w:trHeight w:val="27"/>
        </w:trPr>
        <w:tc>
          <w:tcPr>
            <w:tcW w:w="5529" w:type="dxa"/>
            <w:gridSpan w:val="2"/>
            <w:vAlign w:val="center"/>
          </w:tcPr>
          <w:p w14:paraId="2A4D8141" w14:textId="77777777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Фундамент</w:t>
            </w:r>
          </w:p>
        </w:tc>
        <w:tc>
          <w:tcPr>
            <w:tcW w:w="5496" w:type="dxa"/>
            <w:gridSpan w:val="3"/>
          </w:tcPr>
          <w:p w14:paraId="7A646577" w14:textId="798BD085" w:rsidR="007F1A26" w:rsidRPr="007F1A26" w:rsidRDefault="007F1A26" w:rsidP="00AA6471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sz w:val="28"/>
                <w:szCs w:val="28"/>
              </w:rPr>
            </w:pPr>
            <w:r w:rsidRPr="007F1A26">
              <w:rPr>
                <w:bCs/>
                <w:sz w:val="28"/>
                <w:szCs w:val="28"/>
              </w:rPr>
              <w:t>Бетонный, ленточный</w:t>
            </w:r>
          </w:p>
        </w:tc>
      </w:tr>
      <w:tr w:rsidR="007F1A26" w:rsidRPr="007F1A26" w14:paraId="16DC87A0" w14:textId="77777777" w:rsidTr="008A35AA">
        <w:trPr>
          <w:gridAfter w:val="1"/>
          <w:wAfter w:w="15" w:type="dxa"/>
          <w:trHeight w:val="731"/>
        </w:trPr>
        <w:tc>
          <w:tcPr>
            <w:tcW w:w="5529" w:type="dxa"/>
            <w:gridSpan w:val="2"/>
            <w:vAlign w:val="center"/>
          </w:tcPr>
          <w:p w14:paraId="4E997F41" w14:textId="77777777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Стены</w:t>
            </w:r>
          </w:p>
        </w:tc>
        <w:tc>
          <w:tcPr>
            <w:tcW w:w="5496" w:type="dxa"/>
            <w:gridSpan w:val="3"/>
          </w:tcPr>
          <w:p w14:paraId="71B3B967" w14:textId="26073EE1" w:rsidR="007F1A26" w:rsidRPr="007F1A26" w:rsidRDefault="007F1A26" w:rsidP="00AA6471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sz w:val="28"/>
                <w:szCs w:val="28"/>
              </w:rPr>
            </w:pPr>
            <w:r w:rsidRPr="007F1A26">
              <w:rPr>
                <w:bCs/>
                <w:sz w:val="28"/>
                <w:szCs w:val="28"/>
              </w:rPr>
              <w:t>Сендвич-паннели, кирпич, гипсокартом пеноблоки</w:t>
            </w:r>
          </w:p>
        </w:tc>
      </w:tr>
      <w:tr w:rsidR="007F1A26" w:rsidRPr="007F1A26" w14:paraId="60FFFB69" w14:textId="77777777" w:rsidTr="008A35AA">
        <w:trPr>
          <w:gridAfter w:val="1"/>
          <w:wAfter w:w="15" w:type="dxa"/>
          <w:trHeight w:val="27"/>
        </w:trPr>
        <w:tc>
          <w:tcPr>
            <w:tcW w:w="5529" w:type="dxa"/>
            <w:gridSpan w:val="2"/>
            <w:vAlign w:val="center"/>
          </w:tcPr>
          <w:p w14:paraId="4FC86C3C" w14:textId="77777777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Электроосвещение</w:t>
            </w:r>
          </w:p>
        </w:tc>
        <w:tc>
          <w:tcPr>
            <w:tcW w:w="5496" w:type="dxa"/>
            <w:gridSpan w:val="3"/>
          </w:tcPr>
          <w:p w14:paraId="56ED19B4" w14:textId="77777777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sz w:val="28"/>
                <w:szCs w:val="28"/>
              </w:rPr>
            </w:pPr>
            <w:r w:rsidRPr="007F1A26">
              <w:rPr>
                <w:bCs/>
                <w:sz w:val="28"/>
                <w:szCs w:val="28"/>
              </w:rPr>
              <w:t>Да</w:t>
            </w:r>
          </w:p>
        </w:tc>
      </w:tr>
      <w:tr w:rsidR="007F1A26" w:rsidRPr="007F1A26" w14:paraId="522E2FAC" w14:textId="77777777" w:rsidTr="008A35AA">
        <w:trPr>
          <w:gridAfter w:val="1"/>
          <w:wAfter w:w="15" w:type="dxa"/>
          <w:trHeight w:val="27"/>
        </w:trPr>
        <w:tc>
          <w:tcPr>
            <w:tcW w:w="5529" w:type="dxa"/>
            <w:gridSpan w:val="2"/>
            <w:vAlign w:val="center"/>
          </w:tcPr>
          <w:p w14:paraId="218C10AA" w14:textId="77777777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Водопровод</w:t>
            </w:r>
          </w:p>
        </w:tc>
        <w:tc>
          <w:tcPr>
            <w:tcW w:w="5496" w:type="dxa"/>
            <w:gridSpan w:val="3"/>
          </w:tcPr>
          <w:p w14:paraId="15680255" w14:textId="77777777" w:rsidR="007F1A26" w:rsidRPr="007F1A26" w:rsidRDefault="007F1A26" w:rsidP="00444395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Да</w:t>
            </w:r>
          </w:p>
        </w:tc>
      </w:tr>
      <w:tr w:rsidR="007F1A26" w:rsidRPr="007F1A26" w14:paraId="526A8D9B" w14:textId="77777777" w:rsidTr="008A35AA">
        <w:trPr>
          <w:gridAfter w:val="1"/>
          <w:wAfter w:w="15" w:type="dxa"/>
          <w:trHeight w:val="27"/>
        </w:trPr>
        <w:tc>
          <w:tcPr>
            <w:tcW w:w="5529" w:type="dxa"/>
            <w:gridSpan w:val="2"/>
            <w:vAlign w:val="center"/>
          </w:tcPr>
          <w:p w14:paraId="195665C7" w14:textId="77777777" w:rsidR="007F1A26" w:rsidRPr="007F1A26" w:rsidRDefault="007F1A26" w:rsidP="00444395">
            <w:pPr>
              <w:rPr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Канализация</w:t>
            </w:r>
          </w:p>
        </w:tc>
        <w:tc>
          <w:tcPr>
            <w:tcW w:w="5496" w:type="dxa"/>
            <w:gridSpan w:val="3"/>
          </w:tcPr>
          <w:p w14:paraId="228B3B31" w14:textId="77777777" w:rsidR="007F1A26" w:rsidRPr="007F1A26" w:rsidRDefault="007F1A26" w:rsidP="00444395">
            <w:pPr>
              <w:rPr>
                <w:sz w:val="28"/>
                <w:szCs w:val="28"/>
              </w:rPr>
            </w:pPr>
            <w:r w:rsidRPr="007F1A26">
              <w:rPr>
                <w:bCs/>
                <w:color w:val="000000"/>
                <w:sz w:val="28"/>
                <w:szCs w:val="28"/>
              </w:rPr>
              <w:t>Да</w:t>
            </w:r>
          </w:p>
        </w:tc>
      </w:tr>
      <w:tr w:rsidR="007F1A26" w:rsidRPr="007F1A26" w14:paraId="266EE231" w14:textId="77777777" w:rsidTr="008A35AA">
        <w:trPr>
          <w:trHeight w:val="27"/>
        </w:trPr>
        <w:tc>
          <w:tcPr>
            <w:tcW w:w="11040" w:type="dxa"/>
            <w:gridSpan w:val="6"/>
            <w:vAlign w:val="center"/>
          </w:tcPr>
          <w:p w14:paraId="0586FB99" w14:textId="71C53CC1" w:rsidR="007F1A26" w:rsidRPr="007F1A26" w:rsidRDefault="007F1A26" w:rsidP="00701548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7F1A26">
              <w:rPr>
                <w:sz w:val="28"/>
                <w:szCs w:val="28"/>
              </w:rPr>
              <w:t xml:space="preserve">Спортивно-оздоровительный комплекс расположен </w:t>
            </w:r>
            <w:r w:rsidRPr="007F1A26">
              <w:rPr>
                <w:bCs/>
                <w:color w:val="000000"/>
                <w:sz w:val="28"/>
                <w:szCs w:val="28"/>
              </w:rPr>
              <w:t xml:space="preserve">на земельном участке с кадастровым номером </w:t>
            </w:r>
            <w:r w:rsidRPr="007F1A26">
              <w:rPr>
                <w:sz w:val="28"/>
                <w:szCs w:val="28"/>
              </w:rPr>
              <w:t xml:space="preserve">32:28:0032201:1772, общей площадью 1381  кв.м и земельном участке с </w:t>
            </w:r>
            <w:r w:rsidRPr="007F1A26">
              <w:rPr>
                <w:sz w:val="28"/>
                <w:szCs w:val="28"/>
              </w:rPr>
              <w:lastRenderedPageBreak/>
              <w:t>кадастровым номером 32:28:0032201:1430, общей площадью  3307 кв.м., которые находятся в долгосрочной аренде.</w:t>
            </w:r>
          </w:p>
        </w:tc>
      </w:tr>
      <w:tr w:rsidR="00701548" w:rsidRPr="007F1A26" w14:paraId="23EB99AE" w14:textId="77777777" w:rsidTr="008A35AA">
        <w:trPr>
          <w:trHeight w:val="27"/>
        </w:trPr>
        <w:tc>
          <w:tcPr>
            <w:tcW w:w="11040" w:type="dxa"/>
            <w:gridSpan w:val="6"/>
            <w:vAlign w:val="center"/>
          </w:tcPr>
          <w:p w14:paraId="2B0618A1" w14:textId="7EB8163A" w:rsidR="00701548" w:rsidRPr="007F1A26" w:rsidRDefault="00701548" w:rsidP="00701548">
            <w:pPr>
              <w:jc w:val="center"/>
              <w:rPr>
                <w:sz w:val="28"/>
                <w:szCs w:val="28"/>
              </w:rPr>
            </w:pPr>
            <w:r w:rsidRPr="007F1A26">
              <w:rPr>
                <w:b/>
                <w:sz w:val="28"/>
                <w:szCs w:val="28"/>
              </w:rPr>
              <w:lastRenderedPageBreak/>
              <w:t>Фотографии объекта недвижимости</w:t>
            </w:r>
          </w:p>
        </w:tc>
      </w:tr>
      <w:tr w:rsidR="00701548" w:rsidRPr="007F1A26" w14:paraId="0BDB9638" w14:textId="77777777" w:rsidTr="008A35AA">
        <w:trPr>
          <w:trHeight w:val="27"/>
        </w:trPr>
        <w:tc>
          <w:tcPr>
            <w:tcW w:w="11040" w:type="dxa"/>
            <w:gridSpan w:val="6"/>
            <w:vAlign w:val="center"/>
          </w:tcPr>
          <w:p w14:paraId="5020290C" w14:textId="79228BCB" w:rsidR="00701548" w:rsidRDefault="00444395" w:rsidP="00701548">
            <w:pPr>
              <w:jc w:val="both"/>
            </w:pPr>
            <w:r>
              <w:t xml:space="preserve">  </w:t>
            </w:r>
            <w:r w:rsidRPr="00444395">
              <w:rPr>
                <w:noProof/>
              </w:rPr>
              <w:drawing>
                <wp:inline distT="0" distB="0" distL="0" distR="0" wp14:anchorId="40FA3BD7" wp14:editId="760FF80D">
                  <wp:extent cx="3348990" cy="2326005"/>
                  <wp:effectExtent l="0" t="0" r="3810" b="0"/>
                  <wp:docPr id="3" name="Рисунок 3" descr="D:\Алексашкина\РЕАЛИЗАЦИЯ\реализация 2025\СОК\7. Инормационное извещение 3\фото уменьшенные для анонса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Алексашкина\РЕАЛИЗАЦИЯ\реализация 2025\СОК\7. Инормационное извещение 3\фото уменьшенные для анонса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825" cy="233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444395">
              <w:rPr>
                <w:noProof/>
              </w:rPr>
              <w:drawing>
                <wp:inline distT="0" distB="0" distL="0" distR="0" wp14:anchorId="631E0A0F" wp14:editId="75917CA6">
                  <wp:extent cx="3236013" cy="2326590"/>
                  <wp:effectExtent l="0" t="0" r="2540" b="0"/>
                  <wp:docPr id="4" name="Рисунок 4" descr="D:\Алексашкина\РЕАЛИЗАЦИЯ\реализация 2025\СОК\7. Инормационное извещение 3\фото уменьшенные для анонса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Алексашкина\РЕАЛИЗАЦИЯ\реализация 2025\СОК\7. Инормационное извещение 3\фото уменьшенные для анонса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198" cy="233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7921BE" w14:textId="77777777" w:rsidR="00444395" w:rsidRDefault="00444395" w:rsidP="00701548">
            <w:pPr>
              <w:jc w:val="both"/>
            </w:pPr>
          </w:p>
          <w:p w14:paraId="22EA26B4" w14:textId="07FD3131" w:rsidR="00444395" w:rsidRPr="00701548" w:rsidRDefault="00444395" w:rsidP="00701548">
            <w:pPr>
              <w:jc w:val="both"/>
            </w:pPr>
            <w:r>
              <w:t xml:space="preserve">  </w:t>
            </w:r>
            <w:r w:rsidRPr="00444395">
              <w:rPr>
                <w:noProof/>
              </w:rPr>
              <w:drawing>
                <wp:inline distT="0" distB="0" distL="0" distR="0" wp14:anchorId="6BA43D7F" wp14:editId="1291EC58">
                  <wp:extent cx="3348222" cy="2497521"/>
                  <wp:effectExtent l="0" t="0" r="5080" b="0"/>
                  <wp:docPr id="5" name="Рисунок 5" descr="D:\Алексашкина\РЕАЛИЗАЦИЯ\реализация 2025\СОК\7. Инормационное извещение 3\фото уменьшенные для анонса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Алексашкина\РЕАЛИЗАЦИЯ\реализация 2025\СОК\7. Инормационное извещение 3\фото уменьшенные для анонса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214" cy="250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Pr="00444395">
              <w:rPr>
                <w:noProof/>
              </w:rPr>
              <w:drawing>
                <wp:inline distT="0" distB="0" distL="0" distR="0" wp14:anchorId="73E568B8" wp14:editId="3414BE6B">
                  <wp:extent cx="3215640" cy="2492756"/>
                  <wp:effectExtent l="0" t="0" r="3810" b="3175"/>
                  <wp:docPr id="6" name="Рисунок 6" descr="D:\Алексашкина\РЕАЛИЗАЦИЯ\реализация 2025\СОК\7. Инормационное извещение 3\фото уменьшенные для анонса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Алексашкина\РЕАЛИЗАЦИЯ\реализация 2025\СОК\7. Инормационное извещение 3\фото уменьшенные для анонса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379" cy="2512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BD0" w:rsidRPr="007F1A26" w14:paraId="47E06AC0" w14:textId="77777777" w:rsidTr="008A35AA">
        <w:trPr>
          <w:trHeight w:val="117"/>
        </w:trPr>
        <w:tc>
          <w:tcPr>
            <w:tcW w:w="11040" w:type="dxa"/>
            <w:gridSpan w:val="6"/>
            <w:shd w:val="clear" w:color="auto" w:fill="DDD9C3"/>
            <w:vAlign w:val="center"/>
          </w:tcPr>
          <w:p w14:paraId="0E1B4987" w14:textId="00C7776E" w:rsidR="00CC1BD0" w:rsidRPr="007F1A26" w:rsidRDefault="00CC1BD0" w:rsidP="00BB2CF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A35AA" w:rsidRPr="007F1A26" w14:paraId="4E378E29" w14:textId="77777777" w:rsidTr="008A35AA">
        <w:trPr>
          <w:gridAfter w:val="1"/>
          <w:wAfter w:w="17" w:type="dxa"/>
          <w:trHeight w:val="27"/>
        </w:trPr>
        <w:tc>
          <w:tcPr>
            <w:tcW w:w="2366" w:type="dxa"/>
            <w:vMerge w:val="restart"/>
            <w:shd w:val="clear" w:color="auto" w:fill="F2F2F2"/>
            <w:vAlign w:val="center"/>
          </w:tcPr>
          <w:p w14:paraId="076C3620" w14:textId="77777777" w:rsidR="008A35AA" w:rsidRPr="008A35AA" w:rsidRDefault="008A35AA" w:rsidP="00491128">
            <w:pPr>
              <w:jc w:val="center"/>
              <w:rPr>
                <w:b/>
                <w:sz w:val="25"/>
                <w:szCs w:val="25"/>
              </w:rPr>
            </w:pPr>
          </w:p>
        </w:tc>
        <w:tc>
          <w:tcPr>
            <w:tcW w:w="3163" w:type="dxa"/>
            <w:vMerge w:val="restart"/>
            <w:shd w:val="clear" w:color="auto" w:fill="F2F2F2"/>
            <w:vAlign w:val="center"/>
          </w:tcPr>
          <w:p w14:paraId="5D650C17" w14:textId="77777777" w:rsidR="008A35AA" w:rsidRPr="008A35AA" w:rsidRDefault="008A35AA" w:rsidP="00491128">
            <w:pPr>
              <w:jc w:val="center"/>
              <w:rPr>
                <w:b/>
                <w:sz w:val="25"/>
                <w:szCs w:val="25"/>
              </w:rPr>
            </w:pPr>
            <w:r w:rsidRPr="008A35AA">
              <w:rPr>
                <w:b/>
                <w:sz w:val="25"/>
                <w:szCs w:val="25"/>
              </w:rPr>
              <w:t>Собственник</w:t>
            </w:r>
          </w:p>
        </w:tc>
        <w:tc>
          <w:tcPr>
            <w:tcW w:w="1843" w:type="dxa"/>
            <w:vMerge w:val="restart"/>
            <w:shd w:val="clear" w:color="auto" w:fill="F2F2F2"/>
            <w:vAlign w:val="center"/>
          </w:tcPr>
          <w:p w14:paraId="088DBD7A" w14:textId="77777777" w:rsidR="008A35AA" w:rsidRPr="008A35AA" w:rsidRDefault="008A35AA" w:rsidP="00491128">
            <w:pPr>
              <w:jc w:val="center"/>
              <w:rPr>
                <w:b/>
                <w:sz w:val="25"/>
                <w:szCs w:val="25"/>
              </w:rPr>
            </w:pPr>
            <w:r w:rsidRPr="008A35AA">
              <w:rPr>
                <w:b/>
                <w:sz w:val="25"/>
                <w:szCs w:val="25"/>
              </w:rPr>
              <w:t>Организатор торгов</w:t>
            </w:r>
          </w:p>
        </w:tc>
        <w:tc>
          <w:tcPr>
            <w:tcW w:w="1842" w:type="dxa"/>
            <w:shd w:val="clear" w:color="auto" w:fill="F2F2F2"/>
            <w:vAlign w:val="center"/>
          </w:tcPr>
          <w:p w14:paraId="40AAB31C" w14:textId="3B75258D" w:rsidR="008A35AA" w:rsidRPr="008A35AA" w:rsidRDefault="008A35AA" w:rsidP="008A35AA">
            <w:pPr>
              <w:rPr>
                <w:b/>
                <w:sz w:val="25"/>
                <w:szCs w:val="25"/>
              </w:rPr>
            </w:pPr>
            <w:r w:rsidRPr="008A35AA">
              <w:rPr>
                <w:b/>
                <w:sz w:val="25"/>
                <w:szCs w:val="25"/>
              </w:rPr>
              <w:t>Начальная  цена</w:t>
            </w:r>
          </w:p>
        </w:tc>
        <w:tc>
          <w:tcPr>
            <w:tcW w:w="1809" w:type="dxa"/>
            <w:shd w:val="clear" w:color="auto" w:fill="F2F2F2"/>
            <w:vAlign w:val="center"/>
          </w:tcPr>
          <w:p w14:paraId="6FA5FF14" w14:textId="722BC1BD" w:rsidR="008A35AA" w:rsidRPr="008A35AA" w:rsidRDefault="000F337F" w:rsidP="00F21FFD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уточняется</w:t>
            </w:r>
          </w:p>
        </w:tc>
      </w:tr>
      <w:tr w:rsidR="008A35AA" w:rsidRPr="007F1A26" w14:paraId="40A3FC1B" w14:textId="77777777" w:rsidTr="008A35AA">
        <w:trPr>
          <w:gridAfter w:val="1"/>
          <w:wAfter w:w="17" w:type="dxa"/>
          <w:trHeight w:val="27"/>
        </w:trPr>
        <w:tc>
          <w:tcPr>
            <w:tcW w:w="2366" w:type="dxa"/>
            <w:vMerge/>
            <w:shd w:val="clear" w:color="auto" w:fill="F2F2F2"/>
            <w:vAlign w:val="center"/>
          </w:tcPr>
          <w:p w14:paraId="4455AA50" w14:textId="7A03C0BA" w:rsidR="008A35AA" w:rsidRPr="008A35AA" w:rsidRDefault="008A35AA" w:rsidP="00491128">
            <w:pPr>
              <w:rPr>
                <w:b/>
                <w:sz w:val="25"/>
                <w:szCs w:val="25"/>
              </w:rPr>
            </w:pPr>
          </w:p>
        </w:tc>
        <w:tc>
          <w:tcPr>
            <w:tcW w:w="3163" w:type="dxa"/>
            <w:vMerge/>
            <w:shd w:val="clear" w:color="auto" w:fill="F2F2F2"/>
            <w:vAlign w:val="center"/>
          </w:tcPr>
          <w:p w14:paraId="25739CBA" w14:textId="528CAE33" w:rsidR="008A35AA" w:rsidRPr="008A35AA" w:rsidRDefault="008A35AA" w:rsidP="00491128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1843" w:type="dxa"/>
            <w:vMerge/>
            <w:shd w:val="clear" w:color="auto" w:fill="F2F2F2"/>
            <w:vAlign w:val="center"/>
          </w:tcPr>
          <w:p w14:paraId="5F5040FE" w14:textId="136987D5" w:rsidR="008A35AA" w:rsidRPr="008A35AA" w:rsidRDefault="008A35AA" w:rsidP="00491128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1842" w:type="dxa"/>
            <w:shd w:val="clear" w:color="auto" w:fill="F2F2F2"/>
            <w:vAlign w:val="center"/>
          </w:tcPr>
          <w:p w14:paraId="24DA3DAC" w14:textId="42C8E135" w:rsidR="008A35AA" w:rsidRPr="008A35AA" w:rsidRDefault="008A35AA" w:rsidP="006C64AC">
            <w:pPr>
              <w:rPr>
                <w:b/>
                <w:sz w:val="25"/>
                <w:szCs w:val="25"/>
              </w:rPr>
            </w:pPr>
            <w:r w:rsidRPr="008A35AA">
              <w:rPr>
                <w:b/>
                <w:sz w:val="25"/>
                <w:szCs w:val="25"/>
              </w:rPr>
              <w:t xml:space="preserve">Минимальная цена </w:t>
            </w:r>
          </w:p>
        </w:tc>
        <w:tc>
          <w:tcPr>
            <w:tcW w:w="1809" w:type="dxa"/>
            <w:shd w:val="clear" w:color="auto" w:fill="F2F2F2"/>
            <w:vAlign w:val="center"/>
          </w:tcPr>
          <w:p w14:paraId="637CAA73" w14:textId="7BF69758" w:rsidR="008A35AA" w:rsidRPr="008A35AA" w:rsidRDefault="000F337F" w:rsidP="008A35AA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уточняется</w:t>
            </w:r>
          </w:p>
        </w:tc>
      </w:tr>
      <w:tr w:rsidR="008A35AA" w:rsidRPr="007F1A26" w14:paraId="2C98C1A4" w14:textId="77777777" w:rsidTr="008A35AA">
        <w:trPr>
          <w:gridAfter w:val="1"/>
          <w:wAfter w:w="17" w:type="dxa"/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6E0B7B16" w14:textId="7D37ADA1" w:rsidR="008A35AA" w:rsidRPr="008A35AA" w:rsidRDefault="008A35AA" w:rsidP="008A35AA">
            <w:pPr>
              <w:rPr>
                <w:b/>
                <w:sz w:val="25"/>
                <w:szCs w:val="25"/>
              </w:rPr>
            </w:pPr>
            <w:r w:rsidRPr="008A35AA">
              <w:rPr>
                <w:b/>
                <w:sz w:val="25"/>
                <w:szCs w:val="25"/>
              </w:rPr>
              <w:t>Наименование организации</w:t>
            </w:r>
          </w:p>
        </w:tc>
        <w:tc>
          <w:tcPr>
            <w:tcW w:w="3163" w:type="dxa"/>
            <w:shd w:val="clear" w:color="auto" w:fill="F2F2F2"/>
            <w:vAlign w:val="center"/>
          </w:tcPr>
          <w:p w14:paraId="497DEEAE" w14:textId="5C0CE2B0" w:rsidR="008A35AA" w:rsidRPr="008A35AA" w:rsidRDefault="008A35AA" w:rsidP="008A35AA">
            <w:pPr>
              <w:jc w:val="center"/>
              <w:rPr>
                <w:sz w:val="25"/>
                <w:szCs w:val="25"/>
              </w:rPr>
            </w:pPr>
            <w:r w:rsidRPr="008A35AA">
              <w:rPr>
                <w:sz w:val="25"/>
                <w:szCs w:val="25"/>
              </w:rPr>
              <w:t>АО «Газпром газораспределение Брянск»</w:t>
            </w:r>
          </w:p>
        </w:tc>
        <w:tc>
          <w:tcPr>
            <w:tcW w:w="1843" w:type="dxa"/>
            <w:shd w:val="clear" w:color="auto" w:fill="F2F2F2"/>
            <w:vAlign w:val="center"/>
          </w:tcPr>
          <w:p w14:paraId="7F3A746E" w14:textId="756154AC" w:rsidR="008A35AA" w:rsidRPr="008A35AA" w:rsidRDefault="008A35AA" w:rsidP="008A35AA">
            <w:pPr>
              <w:jc w:val="center"/>
              <w:rPr>
                <w:sz w:val="25"/>
                <w:szCs w:val="25"/>
              </w:rPr>
            </w:pPr>
            <w:r w:rsidRPr="008A35AA">
              <w:rPr>
                <w:sz w:val="25"/>
                <w:szCs w:val="25"/>
              </w:rPr>
              <w:t>ООО ЭТП ГПБ</w:t>
            </w:r>
          </w:p>
        </w:tc>
        <w:tc>
          <w:tcPr>
            <w:tcW w:w="1842" w:type="dxa"/>
            <w:shd w:val="clear" w:color="auto" w:fill="F2F2F2"/>
            <w:vAlign w:val="center"/>
          </w:tcPr>
          <w:p w14:paraId="00919D65" w14:textId="2689B3B7" w:rsidR="008A35AA" w:rsidRPr="008A35AA" w:rsidRDefault="008A35AA" w:rsidP="008A35AA">
            <w:pPr>
              <w:rPr>
                <w:b/>
                <w:sz w:val="25"/>
                <w:szCs w:val="25"/>
              </w:rPr>
            </w:pPr>
            <w:r w:rsidRPr="008A35AA">
              <w:rPr>
                <w:b/>
                <w:sz w:val="25"/>
                <w:szCs w:val="25"/>
              </w:rPr>
              <w:t>Шаг торгов</w:t>
            </w:r>
          </w:p>
        </w:tc>
        <w:tc>
          <w:tcPr>
            <w:tcW w:w="1809" w:type="dxa"/>
            <w:shd w:val="clear" w:color="auto" w:fill="F2F2F2"/>
            <w:vAlign w:val="center"/>
          </w:tcPr>
          <w:p w14:paraId="6D4FE1DD" w14:textId="3E19173C" w:rsidR="008A35AA" w:rsidRPr="008A35AA" w:rsidRDefault="000F337F" w:rsidP="008A35AA">
            <w:pPr>
              <w:jc w:val="center"/>
              <w:rPr>
                <w:color w:val="000000" w:themeColor="text1"/>
                <w:sz w:val="25"/>
                <w:szCs w:val="25"/>
              </w:rPr>
            </w:pPr>
            <w:r>
              <w:rPr>
                <w:sz w:val="25"/>
                <w:szCs w:val="25"/>
              </w:rPr>
              <w:t>уточняется</w:t>
            </w:r>
          </w:p>
        </w:tc>
      </w:tr>
      <w:tr w:rsidR="008A35AA" w:rsidRPr="007F1A26" w14:paraId="122CF23E" w14:textId="77777777" w:rsidTr="008A35AA">
        <w:trPr>
          <w:gridAfter w:val="1"/>
          <w:wAfter w:w="17" w:type="dxa"/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7B49743C" w14:textId="31FA496A" w:rsidR="008A35AA" w:rsidRPr="008A35AA" w:rsidRDefault="008A35AA" w:rsidP="008A35AA">
            <w:pPr>
              <w:rPr>
                <w:b/>
                <w:sz w:val="25"/>
                <w:szCs w:val="25"/>
              </w:rPr>
            </w:pPr>
            <w:r w:rsidRPr="008A35AA">
              <w:rPr>
                <w:b/>
                <w:sz w:val="25"/>
                <w:szCs w:val="25"/>
              </w:rPr>
              <w:t>Контактное лицо</w:t>
            </w:r>
          </w:p>
        </w:tc>
        <w:tc>
          <w:tcPr>
            <w:tcW w:w="3163" w:type="dxa"/>
            <w:shd w:val="clear" w:color="auto" w:fill="F2F2F2"/>
            <w:vAlign w:val="center"/>
          </w:tcPr>
          <w:p w14:paraId="4BFD22D3" w14:textId="69DF35F5" w:rsidR="008A35AA" w:rsidRPr="008A35AA" w:rsidRDefault="008A35AA" w:rsidP="008A35AA">
            <w:pPr>
              <w:jc w:val="center"/>
              <w:rPr>
                <w:sz w:val="25"/>
                <w:szCs w:val="25"/>
              </w:rPr>
            </w:pPr>
            <w:r w:rsidRPr="008A35AA">
              <w:rPr>
                <w:sz w:val="25"/>
                <w:szCs w:val="25"/>
              </w:rPr>
              <w:t>Алексашкина Татьяна Михайловна</w:t>
            </w:r>
          </w:p>
        </w:tc>
        <w:tc>
          <w:tcPr>
            <w:tcW w:w="1843" w:type="dxa"/>
            <w:shd w:val="clear" w:color="auto" w:fill="F2F2F2"/>
            <w:vAlign w:val="center"/>
          </w:tcPr>
          <w:p w14:paraId="492DCA66" w14:textId="4ED5C2D6" w:rsidR="008A35AA" w:rsidRPr="008A35AA" w:rsidRDefault="008A35AA" w:rsidP="008A35AA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1842" w:type="dxa"/>
            <w:shd w:val="clear" w:color="auto" w:fill="F2F2F2"/>
            <w:vAlign w:val="center"/>
          </w:tcPr>
          <w:p w14:paraId="7CBA8B69" w14:textId="67BFBE5C" w:rsidR="008A35AA" w:rsidRPr="008A35AA" w:rsidRDefault="008A35AA" w:rsidP="008A35AA">
            <w:pPr>
              <w:rPr>
                <w:b/>
                <w:sz w:val="25"/>
                <w:szCs w:val="25"/>
              </w:rPr>
            </w:pPr>
            <w:r w:rsidRPr="008A35AA">
              <w:rPr>
                <w:b/>
                <w:sz w:val="25"/>
                <w:szCs w:val="25"/>
              </w:rPr>
              <w:t>Прием заявок (с)</w:t>
            </w:r>
          </w:p>
        </w:tc>
        <w:tc>
          <w:tcPr>
            <w:tcW w:w="1809" w:type="dxa"/>
            <w:shd w:val="clear" w:color="auto" w:fill="F2F2F2"/>
            <w:vAlign w:val="center"/>
          </w:tcPr>
          <w:p w14:paraId="1B832B9D" w14:textId="639D33D5" w:rsidR="008A35AA" w:rsidRPr="008A35AA" w:rsidRDefault="000F337F" w:rsidP="009A2E93">
            <w:pPr>
              <w:jc w:val="center"/>
              <w:rPr>
                <w:color w:val="000000" w:themeColor="text1"/>
                <w:sz w:val="25"/>
                <w:szCs w:val="25"/>
              </w:rPr>
            </w:pPr>
            <w:r>
              <w:rPr>
                <w:sz w:val="25"/>
                <w:szCs w:val="25"/>
              </w:rPr>
              <w:t>уточняется</w:t>
            </w:r>
          </w:p>
        </w:tc>
      </w:tr>
      <w:tr w:rsidR="008A35AA" w:rsidRPr="007F1A26" w14:paraId="70BD6902" w14:textId="77777777" w:rsidTr="008A35AA">
        <w:trPr>
          <w:gridAfter w:val="1"/>
          <w:wAfter w:w="17" w:type="dxa"/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6155DD95" w14:textId="3325D8AA" w:rsidR="008A35AA" w:rsidRPr="008A35AA" w:rsidRDefault="008A35AA" w:rsidP="008A35AA">
            <w:pPr>
              <w:rPr>
                <w:b/>
                <w:sz w:val="25"/>
                <w:szCs w:val="25"/>
              </w:rPr>
            </w:pPr>
            <w:r w:rsidRPr="008A35AA">
              <w:rPr>
                <w:b/>
                <w:sz w:val="25"/>
                <w:szCs w:val="25"/>
              </w:rPr>
              <w:t>Телефон</w:t>
            </w:r>
          </w:p>
        </w:tc>
        <w:tc>
          <w:tcPr>
            <w:tcW w:w="3163" w:type="dxa"/>
            <w:shd w:val="clear" w:color="auto" w:fill="F2F2F2"/>
            <w:vAlign w:val="center"/>
          </w:tcPr>
          <w:p w14:paraId="36228BA6" w14:textId="4DF5B15F" w:rsidR="008A35AA" w:rsidRPr="008A35AA" w:rsidRDefault="008A35AA" w:rsidP="008A35AA">
            <w:pPr>
              <w:jc w:val="center"/>
              <w:rPr>
                <w:sz w:val="25"/>
                <w:szCs w:val="25"/>
              </w:rPr>
            </w:pPr>
            <w:r w:rsidRPr="008A35AA">
              <w:rPr>
                <w:sz w:val="25"/>
                <w:szCs w:val="25"/>
              </w:rPr>
              <w:t>8(4832)62-48-94</w:t>
            </w:r>
          </w:p>
        </w:tc>
        <w:tc>
          <w:tcPr>
            <w:tcW w:w="1843" w:type="dxa"/>
            <w:shd w:val="clear" w:color="auto" w:fill="F2F2F2"/>
            <w:vAlign w:val="center"/>
          </w:tcPr>
          <w:p w14:paraId="66543612" w14:textId="65A26B84" w:rsidR="008A35AA" w:rsidRPr="008A35AA" w:rsidRDefault="008A35AA" w:rsidP="008A35AA">
            <w:pPr>
              <w:jc w:val="center"/>
              <w:rPr>
                <w:sz w:val="25"/>
                <w:szCs w:val="25"/>
              </w:rPr>
            </w:pPr>
            <w:r w:rsidRPr="008A35AA">
              <w:rPr>
                <w:sz w:val="25"/>
                <w:szCs w:val="25"/>
              </w:rPr>
              <w:t>8-495-150-06-61</w:t>
            </w:r>
          </w:p>
        </w:tc>
        <w:tc>
          <w:tcPr>
            <w:tcW w:w="1842" w:type="dxa"/>
            <w:shd w:val="clear" w:color="auto" w:fill="F2F2F2"/>
            <w:vAlign w:val="center"/>
          </w:tcPr>
          <w:p w14:paraId="47AB376A" w14:textId="33574C82" w:rsidR="008A35AA" w:rsidRPr="008A35AA" w:rsidRDefault="008A35AA" w:rsidP="008A35AA">
            <w:pPr>
              <w:rPr>
                <w:b/>
                <w:sz w:val="25"/>
                <w:szCs w:val="25"/>
              </w:rPr>
            </w:pPr>
            <w:r w:rsidRPr="008A35AA">
              <w:rPr>
                <w:b/>
                <w:sz w:val="25"/>
                <w:szCs w:val="25"/>
              </w:rPr>
              <w:t>Прием заявок (по)</w:t>
            </w:r>
          </w:p>
        </w:tc>
        <w:tc>
          <w:tcPr>
            <w:tcW w:w="1809" w:type="dxa"/>
            <w:shd w:val="clear" w:color="auto" w:fill="F2F2F2"/>
            <w:vAlign w:val="center"/>
          </w:tcPr>
          <w:p w14:paraId="0E79C669" w14:textId="20DA66D2" w:rsidR="008A35AA" w:rsidRPr="008A35AA" w:rsidRDefault="000F337F" w:rsidP="009A2E93">
            <w:pPr>
              <w:jc w:val="center"/>
              <w:rPr>
                <w:color w:val="000000" w:themeColor="text1"/>
                <w:sz w:val="25"/>
                <w:szCs w:val="25"/>
              </w:rPr>
            </w:pPr>
            <w:r>
              <w:rPr>
                <w:sz w:val="25"/>
                <w:szCs w:val="25"/>
              </w:rPr>
              <w:t>уточняется</w:t>
            </w:r>
          </w:p>
        </w:tc>
      </w:tr>
      <w:tr w:rsidR="008A35AA" w:rsidRPr="007F1A26" w14:paraId="039122FE" w14:textId="77777777" w:rsidTr="008A35AA">
        <w:trPr>
          <w:gridAfter w:val="1"/>
          <w:wAfter w:w="17" w:type="dxa"/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2D725AC7" w14:textId="23039746" w:rsidR="008A35AA" w:rsidRPr="008A35AA" w:rsidRDefault="008A35AA" w:rsidP="008A35AA">
            <w:pPr>
              <w:rPr>
                <w:b/>
                <w:sz w:val="25"/>
                <w:szCs w:val="25"/>
              </w:rPr>
            </w:pPr>
            <w:r w:rsidRPr="008A35AA">
              <w:rPr>
                <w:b/>
                <w:sz w:val="25"/>
                <w:szCs w:val="25"/>
              </w:rPr>
              <w:t>Адрес электронной почты</w:t>
            </w:r>
          </w:p>
        </w:tc>
        <w:tc>
          <w:tcPr>
            <w:tcW w:w="3163" w:type="dxa"/>
            <w:shd w:val="clear" w:color="auto" w:fill="F2F2F2"/>
            <w:vAlign w:val="center"/>
          </w:tcPr>
          <w:p w14:paraId="1711513F" w14:textId="5BCF169E" w:rsidR="008A35AA" w:rsidRPr="008A35AA" w:rsidRDefault="008A35AA" w:rsidP="008A35AA">
            <w:pPr>
              <w:jc w:val="center"/>
              <w:rPr>
                <w:sz w:val="25"/>
                <w:szCs w:val="25"/>
                <w:lang w:val="en-US"/>
              </w:rPr>
            </w:pPr>
            <w:r w:rsidRPr="008A35AA">
              <w:rPr>
                <w:sz w:val="25"/>
                <w:szCs w:val="25"/>
                <w:lang w:val="en-US"/>
              </w:rPr>
              <w:t>aleksashkinatm@gro32.ru</w:t>
            </w:r>
          </w:p>
        </w:tc>
        <w:tc>
          <w:tcPr>
            <w:tcW w:w="1843" w:type="dxa"/>
            <w:shd w:val="clear" w:color="auto" w:fill="F2F2F2"/>
            <w:vAlign w:val="center"/>
          </w:tcPr>
          <w:p w14:paraId="0E66A645" w14:textId="32A3A276" w:rsidR="008A35AA" w:rsidRPr="008A35AA" w:rsidRDefault="008A35AA" w:rsidP="008A35AA">
            <w:pPr>
              <w:jc w:val="center"/>
              <w:rPr>
                <w:sz w:val="25"/>
                <w:szCs w:val="25"/>
                <w:lang w:val="en-US"/>
              </w:rPr>
            </w:pPr>
            <w:r w:rsidRPr="008A35AA">
              <w:rPr>
                <w:sz w:val="25"/>
                <w:szCs w:val="25"/>
                <w:lang w:val="en-US"/>
              </w:rPr>
              <w:t>sale</w:t>
            </w:r>
            <w:r w:rsidRPr="008A35AA">
              <w:rPr>
                <w:sz w:val="25"/>
                <w:szCs w:val="25"/>
              </w:rPr>
              <w:t>@</w:t>
            </w:r>
            <w:r w:rsidRPr="008A35AA">
              <w:rPr>
                <w:sz w:val="25"/>
                <w:szCs w:val="25"/>
                <w:lang w:val="en-US"/>
              </w:rPr>
              <w:t>etpgpb</w:t>
            </w:r>
            <w:r w:rsidRPr="008A35AA">
              <w:rPr>
                <w:sz w:val="25"/>
                <w:szCs w:val="25"/>
              </w:rPr>
              <w:t>.</w:t>
            </w:r>
            <w:r w:rsidRPr="008A35AA">
              <w:rPr>
                <w:sz w:val="25"/>
                <w:szCs w:val="25"/>
                <w:lang w:val="en-US"/>
              </w:rPr>
              <w:t>ru</w:t>
            </w:r>
          </w:p>
        </w:tc>
        <w:tc>
          <w:tcPr>
            <w:tcW w:w="1842" w:type="dxa"/>
            <w:shd w:val="clear" w:color="auto" w:fill="F2F2F2"/>
            <w:vAlign w:val="center"/>
          </w:tcPr>
          <w:p w14:paraId="13056A61" w14:textId="3229BD40" w:rsidR="008A35AA" w:rsidRPr="008A35AA" w:rsidRDefault="008A35AA" w:rsidP="00FD61D6">
            <w:pPr>
              <w:rPr>
                <w:b/>
                <w:sz w:val="25"/>
                <w:szCs w:val="25"/>
              </w:rPr>
            </w:pPr>
            <w:r w:rsidRPr="008A35AA">
              <w:rPr>
                <w:b/>
                <w:sz w:val="25"/>
                <w:szCs w:val="25"/>
              </w:rPr>
              <w:t xml:space="preserve">Дата </w:t>
            </w:r>
            <w:r w:rsidR="00FD61D6">
              <w:rPr>
                <w:b/>
                <w:sz w:val="25"/>
                <w:szCs w:val="25"/>
              </w:rPr>
              <w:t>торгов</w:t>
            </w:r>
          </w:p>
        </w:tc>
        <w:tc>
          <w:tcPr>
            <w:tcW w:w="1809" w:type="dxa"/>
            <w:shd w:val="clear" w:color="auto" w:fill="F2F2F2"/>
            <w:vAlign w:val="center"/>
          </w:tcPr>
          <w:p w14:paraId="51CEBF63" w14:textId="75A7441A" w:rsidR="008A35AA" w:rsidRPr="008A35AA" w:rsidRDefault="000F337F" w:rsidP="00845DA1">
            <w:pPr>
              <w:jc w:val="center"/>
              <w:rPr>
                <w:color w:val="000000" w:themeColor="text1"/>
                <w:sz w:val="25"/>
                <w:szCs w:val="25"/>
              </w:rPr>
            </w:pPr>
            <w:r>
              <w:rPr>
                <w:sz w:val="25"/>
                <w:szCs w:val="25"/>
              </w:rPr>
              <w:t>уточняется</w:t>
            </w:r>
          </w:p>
        </w:tc>
      </w:tr>
      <w:tr w:rsidR="008A35AA" w:rsidRPr="007F1A26" w14:paraId="17416AC9" w14:textId="77777777" w:rsidTr="008A35AA">
        <w:trPr>
          <w:gridAfter w:val="1"/>
          <w:wAfter w:w="17" w:type="dxa"/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515C4B3A" w14:textId="4A9C5465" w:rsidR="008A35AA" w:rsidRPr="008A35AA" w:rsidRDefault="008A35AA" w:rsidP="008A35AA">
            <w:pPr>
              <w:rPr>
                <w:b/>
                <w:sz w:val="25"/>
                <w:szCs w:val="25"/>
              </w:rPr>
            </w:pPr>
            <w:r w:rsidRPr="008A35AA">
              <w:rPr>
                <w:b/>
                <w:sz w:val="25"/>
                <w:szCs w:val="25"/>
              </w:rPr>
              <w:t>Сайт в сети интернет</w:t>
            </w:r>
          </w:p>
        </w:tc>
        <w:tc>
          <w:tcPr>
            <w:tcW w:w="3163" w:type="dxa"/>
            <w:shd w:val="clear" w:color="auto" w:fill="F2F2F2"/>
            <w:vAlign w:val="center"/>
          </w:tcPr>
          <w:p w14:paraId="5CBEC56A" w14:textId="6A5E8420" w:rsidR="008A35AA" w:rsidRPr="008A35AA" w:rsidRDefault="008A35AA" w:rsidP="008A35AA">
            <w:pPr>
              <w:jc w:val="center"/>
              <w:rPr>
                <w:sz w:val="25"/>
                <w:szCs w:val="25"/>
                <w:lang w:val="en-US"/>
              </w:rPr>
            </w:pPr>
            <w:r w:rsidRPr="008A35AA">
              <w:rPr>
                <w:sz w:val="25"/>
                <w:szCs w:val="25"/>
                <w:lang w:val="en-US"/>
              </w:rPr>
              <w:t>www</w:t>
            </w:r>
            <w:r w:rsidRPr="008A35AA">
              <w:rPr>
                <w:sz w:val="25"/>
                <w:szCs w:val="25"/>
              </w:rPr>
              <w:t>.</w:t>
            </w:r>
            <w:r w:rsidRPr="008A35AA">
              <w:rPr>
                <w:sz w:val="25"/>
                <w:szCs w:val="25"/>
                <w:lang w:val="en-US"/>
              </w:rPr>
              <w:t>gro32.ru</w:t>
            </w:r>
          </w:p>
        </w:tc>
        <w:tc>
          <w:tcPr>
            <w:tcW w:w="1843" w:type="dxa"/>
            <w:shd w:val="clear" w:color="auto" w:fill="F2F2F2"/>
            <w:vAlign w:val="center"/>
          </w:tcPr>
          <w:p w14:paraId="1DA84914" w14:textId="46FFACDF" w:rsidR="008A35AA" w:rsidRPr="008A35AA" w:rsidRDefault="008A35AA" w:rsidP="008A35AA">
            <w:pPr>
              <w:jc w:val="center"/>
              <w:rPr>
                <w:sz w:val="25"/>
                <w:szCs w:val="25"/>
                <w:lang w:val="en-US"/>
              </w:rPr>
            </w:pPr>
            <w:r w:rsidRPr="008A35AA">
              <w:rPr>
                <w:sz w:val="25"/>
                <w:szCs w:val="25"/>
                <w:lang w:val="en-US"/>
              </w:rPr>
              <w:t>http</w:t>
            </w:r>
            <w:r w:rsidRPr="008A35AA">
              <w:rPr>
                <w:sz w:val="25"/>
                <w:szCs w:val="25"/>
              </w:rPr>
              <w:t>://</w:t>
            </w:r>
            <w:r w:rsidRPr="008A35AA">
              <w:rPr>
                <w:sz w:val="25"/>
                <w:szCs w:val="25"/>
                <w:lang w:val="en-US"/>
              </w:rPr>
              <w:t>etpgpb.ru</w:t>
            </w:r>
          </w:p>
        </w:tc>
        <w:tc>
          <w:tcPr>
            <w:tcW w:w="1842" w:type="dxa"/>
            <w:shd w:val="clear" w:color="auto" w:fill="F2F2F2"/>
            <w:vAlign w:val="center"/>
          </w:tcPr>
          <w:p w14:paraId="5C084860" w14:textId="73BBF80B" w:rsidR="008A35AA" w:rsidRPr="008A35AA" w:rsidRDefault="008A35AA" w:rsidP="008A35AA">
            <w:pPr>
              <w:rPr>
                <w:b/>
                <w:sz w:val="25"/>
                <w:szCs w:val="25"/>
              </w:rPr>
            </w:pPr>
            <w:r w:rsidRPr="008A35AA">
              <w:rPr>
                <w:b/>
                <w:sz w:val="25"/>
                <w:szCs w:val="25"/>
              </w:rPr>
              <w:t>Дата подведения итогов</w:t>
            </w:r>
          </w:p>
        </w:tc>
        <w:tc>
          <w:tcPr>
            <w:tcW w:w="1809" w:type="dxa"/>
            <w:shd w:val="clear" w:color="auto" w:fill="F2F2F2"/>
            <w:vAlign w:val="center"/>
          </w:tcPr>
          <w:p w14:paraId="44CD68FC" w14:textId="2CEC9408" w:rsidR="008A35AA" w:rsidRPr="008A35AA" w:rsidRDefault="000F337F" w:rsidP="00845DA1">
            <w:pPr>
              <w:jc w:val="center"/>
              <w:rPr>
                <w:color w:val="000000" w:themeColor="text1"/>
                <w:sz w:val="25"/>
                <w:szCs w:val="25"/>
              </w:rPr>
            </w:pPr>
            <w:r>
              <w:rPr>
                <w:sz w:val="25"/>
                <w:szCs w:val="25"/>
              </w:rPr>
              <w:t>уточняется</w:t>
            </w:r>
          </w:p>
        </w:tc>
      </w:tr>
    </w:tbl>
    <w:p w14:paraId="463F023D" w14:textId="77777777" w:rsidR="00845DA1" w:rsidRDefault="00845DA1" w:rsidP="00C43890">
      <w:pPr>
        <w:jc w:val="right"/>
        <w:rPr>
          <w:i/>
        </w:rPr>
      </w:pPr>
    </w:p>
    <w:p w14:paraId="61CD285C" w14:textId="77777777" w:rsidR="00845DA1" w:rsidRDefault="00845DA1" w:rsidP="00C43890">
      <w:pPr>
        <w:jc w:val="right"/>
        <w:rPr>
          <w:i/>
        </w:rPr>
      </w:pPr>
    </w:p>
    <w:p w14:paraId="71F81E92" w14:textId="7A45C616" w:rsidR="003162BE" w:rsidRDefault="00C43890" w:rsidP="00C43890">
      <w:pPr>
        <w:jc w:val="right"/>
        <w:rPr>
          <w:i/>
        </w:rPr>
      </w:pPr>
      <w:r>
        <w:rPr>
          <w:i/>
        </w:rPr>
        <w:t>Приложение 1</w:t>
      </w:r>
    </w:p>
    <w:p w14:paraId="552B7CC6" w14:textId="0214BEDC" w:rsidR="00C43890" w:rsidRPr="00C43890" w:rsidRDefault="00C43890" w:rsidP="00C43890">
      <w:pPr>
        <w:jc w:val="center"/>
        <w:rPr>
          <w:b/>
          <w:sz w:val="28"/>
          <w:szCs w:val="28"/>
        </w:rPr>
      </w:pPr>
      <w:r w:rsidRPr="00C43890">
        <w:rPr>
          <w:b/>
          <w:sz w:val="28"/>
          <w:szCs w:val="28"/>
        </w:rPr>
        <w:t>Состав реализуемого спортивно-оздоровительного комплекса</w:t>
      </w:r>
    </w:p>
    <w:tbl>
      <w:tblPr>
        <w:tblW w:w="9749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4536"/>
        <w:gridCol w:w="1132"/>
        <w:gridCol w:w="1204"/>
        <w:gridCol w:w="1066"/>
        <w:gridCol w:w="1244"/>
      </w:tblGrid>
      <w:tr w:rsidR="00C43890" w:rsidRPr="00ED06C2" w14:paraId="01B7221C" w14:textId="77777777" w:rsidTr="00C43890">
        <w:trPr>
          <w:trHeight w:val="720"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EC92FB" w14:textId="77777777" w:rsidR="00C43890" w:rsidRPr="00ED06C2" w:rsidRDefault="00C43890" w:rsidP="0044439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D06C2">
              <w:rPr>
                <w:b/>
                <w:bCs/>
                <w:color w:val="000000"/>
                <w:sz w:val="18"/>
                <w:szCs w:val="18"/>
              </w:rPr>
              <w:lastRenderedPageBreak/>
              <w:t>№ п/п</w:t>
            </w: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CF6227" w14:textId="77777777" w:rsidR="00C43890" w:rsidRPr="00ED06C2" w:rsidRDefault="00C43890" w:rsidP="0044439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D06C2">
              <w:rPr>
                <w:b/>
                <w:bCs/>
                <w:color w:val="000000"/>
                <w:sz w:val="18"/>
                <w:szCs w:val="18"/>
              </w:rPr>
              <w:t>Полное наименование и характеристики товара (работы, услуги)</w:t>
            </w:r>
          </w:p>
        </w:tc>
        <w:tc>
          <w:tcPr>
            <w:tcW w:w="1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F54A23" w14:textId="77777777" w:rsidR="00C43890" w:rsidRPr="00ED06C2" w:rsidRDefault="00C43890" w:rsidP="0044439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D06C2">
              <w:rPr>
                <w:b/>
                <w:bCs/>
                <w:color w:val="000000"/>
                <w:sz w:val="18"/>
                <w:szCs w:val="18"/>
              </w:rPr>
              <w:t>Инв. № объекта основных средств по данным бух. учета Продавца</w:t>
            </w:r>
          </w:p>
        </w:tc>
        <w:tc>
          <w:tcPr>
            <w:tcW w:w="12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29DDA3" w14:textId="77777777" w:rsidR="00C43890" w:rsidRPr="00ED06C2" w:rsidRDefault="00C43890" w:rsidP="0044439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D06C2">
              <w:rPr>
                <w:b/>
                <w:bCs/>
                <w:color w:val="000000"/>
                <w:sz w:val="18"/>
                <w:szCs w:val="18"/>
              </w:rPr>
              <w:t xml:space="preserve">Учетный номер </w:t>
            </w:r>
            <w:r w:rsidRPr="00ED06C2">
              <w:rPr>
                <w:b/>
                <w:bCs/>
                <w:color w:val="000000"/>
                <w:sz w:val="18"/>
                <w:szCs w:val="18"/>
              </w:rPr>
              <w:br/>
              <w:t>(для объектов МОС/ТМЦ)</w:t>
            </w:r>
            <w:r w:rsidRPr="00ED06C2">
              <w:rPr>
                <w:b/>
                <w:bCs/>
                <w:color w:val="000000"/>
                <w:sz w:val="18"/>
                <w:szCs w:val="18"/>
              </w:rPr>
              <w:br/>
              <w:t xml:space="preserve"> по данным бух. учета Продавца</w:t>
            </w:r>
          </w:p>
        </w:tc>
        <w:tc>
          <w:tcPr>
            <w:tcW w:w="1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285D2E" w14:textId="77777777" w:rsidR="00C43890" w:rsidRPr="00ED06C2" w:rsidRDefault="00C43890" w:rsidP="0044439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D06C2">
              <w:rPr>
                <w:b/>
                <w:bCs/>
                <w:color w:val="000000"/>
                <w:sz w:val="18"/>
                <w:szCs w:val="18"/>
              </w:rPr>
              <w:t>Количество, шт.</w:t>
            </w:r>
          </w:p>
        </w:tc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8B7291" w14:textId="77777777" w:rsidR="00C43890" w:rsidRPr="00ED06C2" w:rsidRDefault="00C43890" w:rsidP="0044439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D06C2">
              <w:rPr>
                <w:b/>
                <w:bCs/>
                <w:color w:val="000000"/>
                <w:sz w:val="18"/>
                <w:szCs w:val="18"/>
              </w:rPr>
              <w:t>Год принятия, бух.учет</w:t>
            </w:r>
          </w:p>
        </w:tc>
      </w:tr>
      <w:tr w:rsidR="00C43890" w:rsidRPr="00ED06C2" w14:paraId="0BA52B1E" w14:textId="77777777" w:rsidTr="00C43890">
        <w:trPr>
          <w:trHeight w:val="517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A44258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921052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890F47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1BE970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D754EF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E260B7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C43890" w:rsidRPr="00ED06C2" w14:paraId="543ADB36" w14:textId="77777777" w:rsidTr="00C43890">
        <w:trPr>
          <w:trHeight w:val="517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73E12F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92A643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01182D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096D42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B160EE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E07025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C43890" w:rsidRPr="00ED06C2" w14:paraId="7B2753A4" w14:textId="77777777" w:rsidTr="00C43890">
        <w:trPr>
          <w:trHeight w:val="517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F8810E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7BD925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461904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3A6740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97CFF4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1184FA" w14:textId="77777777" w:rsidR="00C43890" w:rsidRPr="00ED06C2" w:rsidRDefault="00C43890" w:rsidP="0044439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C43890" w:rsidRPr="00ED06C2" w14:paraId="30570D00" w14:textId="77777777" w:rsidTr="00C43890">
        <w:trPr>
          <w:trHeight w:val="180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C0BF3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73F4D9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Благоустройство территории СОКа г. Брянск, ул. Щукина, 60Б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850333" w14:textId="77777777" w:rsidR="00C43890" w:rsidRPr="00C4724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C47242">
              <w:rPr>
                <w:color w:val="000000"/>
                <w:sz w:val="18"/>
                <w:szCs w:val="18"/>
              </w:rPr>
              <w:t>000020015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D87140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7D8728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B6F16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30.11.2011</w:t>
            </w:r>
          </w:p>
        </w:tc>
      </w:tr>
      <w:tr w:rsidR="00C43890" w:rsidRPr="00ED06C2" w14:paraId="7F14111F" w14:textId="77777777" w:rsidTr="00C43890">
        <w:trPr>
          <w:trHeight w:val="273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9A8F05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6D7A60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Комплект мебели для раздевалки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FC7A41" w14:textId="77777777" w:rsidR="00C43890" w:rsidRPr="00C4724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C47242">
              <w:rPr>
                <w:color w:val="000000"/>
                <w:sz w:val="18"/>
                <w:szCs w:val="18"/>
              </w:rPr>
              <w:t>000061279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EB177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EFC97B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1155C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30.11.2011</w:t>
            </w:r>
          </w:p>
        </w:tc>
      </w:tr>
      <w:tr w:rsidR="00C43890" w:rsidRPr="00ED06C2" w14:paraId="15830042" w14:textId="77777777" w:rsidTr="00C43890">
        <w:trPr>
          <w:trHeight w:val="433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E1D90F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50E598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Ограждение территории СОКа с въездными воротами г. Брянск, ул. Щукина, 60Б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84ED8E" w14:textId="77777777" w:rsidR="00C43890" w:rsidRPr="00C4724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C47242">
              <w:rPr>
                <w:color w:val="000000"/>
                <w:sz w:val="18"/>
                <w:szCs w:val="18"/>
              </w:rPr>
              <w:t>000020014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9A4BA9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555B9A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A7E82F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30.11.2011</w:t>
            </w:r>
          </w:p>
        </w:tc>
      </w:tr>
      <w:tr w:rsidR="00C43890" w:rsidRPr="00ED06C2" w14:paraId="47107C82" w14:textId="77777777" w:rsidTr="00C43890">
        <w:trPr>
          <w:trHeight w:val="154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ADABC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A30BC3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Спортивная площадка по ул. Щукина, 60Б в г. Брянск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073353" w14:textId="77777777" w:rsidR="00C43890" w:rsidRPr="00C4724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C47242">
              <w:rPr>
                <w:color w:val="000000"/>
                <w:sz w:val="18"/>
                <w:szCs w:val="18"/>
              </w:rPr>
              <w:t>000040220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48B7D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C09D65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632F0B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31.10.2012</w:t>
            </w:r>
          </w:p>
        </w:tc>
      </w:tr>
      <w:tr w:rsidR="00C43890" w:rsidRPr="00ED06C2" w14:paraId="1C5CF7E1" w14:textId="77777777" w:rsidTr="00C43890">
        <w:trPr>
          <w:trHeight w:val="64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8553F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F2917B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Стойка мобильная в комплекте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C3ED5B" w14:textId="77777777" w:rsidR="00C43890" w:rsidRPr="00C4724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C47242">
              <w:rPr>
                <w:color w:val="000000"/>
                <w:sz w:val="18"/>
                <w:szCs w:val="18"/>
              </w:rPr>
              <w:t>000061282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75957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F32B01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C5911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30.11.2011</w:t>
            </w:r>
          </w:p>
        </w:tc>
      </w:tr>
      <w:tr w:rsidR="00C43890" w:rsidRPr="00ED06C2" w14:paraId="47830223" w14:textId="77777777" w:rsidTr="00C43890">
        <w:trPr>
          <w:trHeight w:val="265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9E2D4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3B1180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Стойка мобильная в комплекте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1B0AC8" w14:textId="77777777" w:rsidR="00C43890" w:rsidRPr="00C4724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C47242">
              <w:rPr>
                <w:color w:val="000000"/>
                <w:sz w:val="18"/>
                <w:szCs w:val="18"/>
              </w:rPr>
              <w:t>000061283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7965BC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40B74A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C44B21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30.11.2011</w:t>
            </w:r>
          </w:p>
        </w:tc>
      </w:tr>
      <w:tr w:rsidR="00C43890" w:rsidRPr="00ED06C2" w14:paraId="2EF7882D" w14:textId="77777777" w:rsidTr="00C43890">
        <w:trPr>
          <w:trHeight w:val="64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F5D33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B3D21E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Акустическая система ROXTON MS-40T-5 MS-80T-5 AA-480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90C881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68BD3A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00-00011895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303508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6F6160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31.05.2013</w:t>
            </w:r>
          </w:p>
        </w:tc>
      </w:tr>
      <w:tr w:rsidR="00C43890" w:rsidRPr="00ED06C2" w14:paraId="45B0BAAB" w14:textId="77777777" w:rsidTr="00C43890">
        <w:trPr>
          <w:trHeight w:val="321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2FFA31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9E0D74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Антенна волейбольная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770B4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F9AC64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00-00003367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57584F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E3C2B1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30.11.2019</w:t>
            </w:r>
          </w:p>
        </w:tc>
      </w:tr>
      <w:tr w:rsidR="00C43890" w:rsidRPr="00ED06C2" w14:paraId="4351E48C" w14:textId="77777777" w:rsidTr="00C43890">
        <w:trPr>
          <w:trHeight w:val="283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F61F1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12AD10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БАНКЕТКА 2000*300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86092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198B1D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00013239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FA93B3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0134C3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6AF7A449" w14:textId="77777777" w:rsidTr="00C43890">
        <w:trPr>
          <w:trHeight w:val="153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7B9A22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8F97F3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БАНКЕТКА 2300*300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C52BEF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331D75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00013240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FDDCBB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09D9DC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449800D9" w14:textId="77777777" w:rsidTr="00C43890">
        <w:trPr>
          <w:trHeight w:val="64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667CC8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CDCCAA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Велотренажер Torneo Samba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315E9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068F9D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00021063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C03BD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C3D390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18.05.2006</w:t>
            </w:r>
          </w:p>
        </w:tc>
      </w:tr>
      <w:tr w:rsidR="00C43890" w:rsidRPr="00ED06C2" w14:paraId="45D8E472" w14:textId="77777777" w:rsidTr="00C43890">
        <w:trPr>
          <w:trHeight w:val="256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654DE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69DB20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ВЕЛОТРЕНАЖЕР МАГНИТНЫЙ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08366A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1C478B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00013241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F15A7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285F3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221F3035" w14:textId="77777777" w:rsidTr="00C43890">
        <w:trPr>
          <w:trHeight w:val="131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C0B6B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2F5BE1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Волейбольная установка в комплекте (стойка, сетка, антен</w:t>
            </w:r>
            <w:r>
              <w:rPr>
                <w:color w:val="000000"/>
                <w:sz w:val="18"/>
                <w:szCs w:val="18"/>
              </w:rPr>
              <w:t>н</w:t>
            </w:r>
            <w:r w:rsidRPr="00ED06C2">
              <w:rPr>
                <w:color w:val="000000"/>
                <w:sz w:val="18"/>
                <w:szCs w:val="18"/>
              </w:rPr>
              <w:t>ы с держателем, защита в/б стоек)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E4C42B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468229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00031625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FC1EE3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39A296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30.04.2013</w:t>
            </w:r>
          </w:p>
        </w:tc>
      </w:tr>
      <w:tr w:rsidR="00C43890" w:rsidRPr="00ED06C2" w14:paraId="61D3189B" w14:textId="77777777" w:rsidTr="00C43890">
        <w:trPr>
          <w:trHeight w:val="64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89215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D005E1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ДИВАН-КРОВАТЬ "РОМАНИ СИЛЬВЕР"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7E605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425D52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00013244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02CE5B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B36269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719AD84E" w14:textId="77777777" w:rsidTr="00C43890">
        <w:trPr>
          <w:trHeight w:val="200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63D091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4537D8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ЖАЛЮЗИ ГОРИЗ.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7C4C56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89442C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00019491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09506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5D97F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1ACD0272" w14:textId="77777777" w:rsidTr="00C43890">
        <w:trPr>
          <w:trHeight w:val="260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692DC8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0E3ED4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КОМОД 1000*1000*500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8D177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C92E62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00013273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05216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DEF79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1BBBE57F" w14:textId="77777777" w:rsidTr="00C43890">
        <w:trPr>
          <w:trHeight w:val="256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E397CB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43326B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Комплект спут.тел-я Триколор с кронштейн.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F20D6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F852A1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00013245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869ED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895CD9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6DCEB3FC" w14:textId="77777777" w:rsidTr="00C43890">
        <w:trPr>
          <w:trHeight w:val="316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600BDC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B3BEC8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КОНДИЦИОНЕР FUJI ELECTRIC RSW-177 R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AAB98D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9D2738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00-00011897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F676BF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364A56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13.05.1999</w:t>
            </w:r>
          </w:p>
        </w:tc>
      </w:tr>
      <w:tr w:rsidR="00C43890" w:rsidRPr="00ED06C2" w14:paraId="016937A8" w14:textId="77777777" w:rsidTr="00C43890">
        <w:trPr>
          <w:trHeight w:val="275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DBB65F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01CAC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Кухонный гарнитур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88DB3B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4F6416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00000017916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BF915C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38498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30.11.2011</w:t>
            </w:r>
          </w:p>
        </w:tc>
      </w:tr>
      <w:tr w:rsidR="00C43890" w:rsidRPr="00ED06C2" w14:paraId="41F0B437" w14:textId="77777777" w:rsidTr="00C43890">
        <w:trPr>
          <w:trHeight w:val="225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88CE5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5FF2A9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Металлоискатель "Сфинкс" ВМ-911Х Вихрь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ED1EA6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BDBDAB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00045204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20A28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EC93D8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30.06.2018</w:t>
            </w:r>
          </w:p>
        </w:tc>
      </w:tr>
      <w:tr w:rsidR="00C43890" w:rsidRPr="00ED06C2" w14:paraId="206EF54E" w14:textId="77777777" w:rsidTr="00C43890">
        <w:trPr>
          <w:trHeight w:val="285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3E674A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0D5C65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МУЗ/ЦЕНТР SAMSUNG MM-C530D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9E78B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89DF24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00013272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426009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6B3220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11790957" w14:textId="77777777" w:rsidTr="00C43890">
        <w:trPr>
          <w:trHeight w:val="261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C5789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B02F18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НАБОР ЗЕРКАЛ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0B7753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ED6932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00019502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E965ED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F808D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6CDF9EE3" w14:textId="77777777" w:rsidTr="00C43890">
        <w:trPr>
          <w:trHeight w:val="266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67F62A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5BA5DE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ПЛИТА ЭЛЕКТРИЧ.(50-55см) Indesit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F6EBD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C1BDA4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00013248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951B3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41D043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1680F069" w14:textId="77777777" w:rsidTr="00C43890">
        <w:trPr>
          <w:trHeight w:val="283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DF50B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29609D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Поломоечная машина Cleanfix RA 431 E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6C4DD6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F2ECAD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00029597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6E6BD6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2BB30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28.09.2012</w:t>
            </w:r>
          </w:p>
        </w:tc>
      </w:tr>
      <w:tr w:rsidR="00C43890" w:rsidRPr="00ED06C2" w14:paraId="3D58C488" w14:textId="77777777" w:rsidTr="00C43890">
        <w:trPr>
          <w:trHeight w:val="263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93BB31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8138D8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РАЗДЕВАЛКА 2-Х СЕКЦИОННАЯ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6E7BA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899C12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00013249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35041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EA58AD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2BD6D1D9" w14:textId="77777777" w:rsidTr="00C43890">
        <w:trPr>
          <w:trHeight w:val="281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786D86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0E7888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РАЗДЕВАЛКА 4-Х СЕКЦИОННАЯ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32E4DA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826B2B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00013250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5620A5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2F337C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0C7F7E05" w14:textId="77777777" w:rsidTr="00C43890">
        <w:trPr>
          <w:trHeight w:val="139"/>
          <w:jc w:val="center"/>
        </w:trPr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3D355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453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343DB2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Ракетка теннисная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2FAF81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6CB988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00027167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16962A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8B711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31.03.2012</w:t>
            </w:r>
          </w:p>
        </w:tc>
      </w:tr>
      <w:tr w:rsidR="00C43890" w:rsidRPr="00ED06C2" w14:paraId="4F347426" w14:textId="77777777" w:rsidTr="00C43890">
        <w:trPr>
          <w:trHeight w:val="200"/>
          <w:jc w:val="center"/>
        </w:trPr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122B82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1BDBB6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C8CBE0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424CC1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00027167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877608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C7FCA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10.01.2020</w:t>
            </w:r>
          </w:p>
        </w:tc>
      </w:tr>
      <w:tr w:rsidR="00C43890" w:rsidRPr="00ED06C2" w14:paraId="7D0CD861" w14:textId="77777777" w:rsidTr="00C43890">
        <w:trPr>
          <w:trHeight w:val="273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58BBC9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28C9AA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Сетка для мини тенниса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CD48B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6B52AD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00-00003886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4F612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50139A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10.01.2020</w:t>
            </w:r>
          </w:p>
        </w:tc>
      </w:tr>
      <w:tr w:rsidR="00C43890" w:rsidRPr="00ED06C2" w14:paraId="51857262" w14:textId="77777777" w:rsidTr="00C43890">
        <w:trPr>
          <w:trHeight w:val="141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D5EE7B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2ADE97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Сетка для мини-футб. ворот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AA3513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C2FB29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00029873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2A24E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D6263B" w14:textId="77777777" w:rsidR="00C43890" w:rsidRPr="00ED06C2" w:rsidRDefault="00C43890" w:rsidP="0044439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ED06C2">
              <w:rPr>
                <w:b/>
                <w:bCs/>
                <w:color w:val="000000"/>
                <w:sz w:val="18"/>
                <w:szCs w:val="18"/>
              </w:rPr>
              <w:t>6500,00 - 30.11.2015; 2856,00 - 31.12.2024</w:t>
            </w:r>
          </w:p>
        </w:tc>
      </w:tr>
      <w:tr w:rsidR="00C43890" w:rsidRPr="00ED06C2" w14:paraId="26A20961" w14:textId="77777777" w:rsidTr="00C43890">
        <w:trPr>
          <w:trHeight w:val="153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820859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8703A5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 xml:space="preserve">Сетка футбольная 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A38518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35AD62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00-00003366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493CE8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B23B8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30.11.2019</w:t>
            </w:r>
          </w:p>
        </w:tc>
      </w:tr>
      <w:tr w:rsidR="00C43890" w:rsidRPr="00ED06C2" w14:paraId="03BCC318" w14:textId="77777777" w:rsidTr="00C43890">
        <w:trPr>
          <w:trHeight w:val="213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4E913A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262062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Скамейка С Пр."ПРОВАНС" 2.0*1.5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B51FE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969626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00013251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0AFB7C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5E890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6A9B8EE8" w14:textId="77777777" w:rsidTr="00C43890">
        <w:trPr>
          <w:trHeight w:val="146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951D7F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9990AB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Скамья силовая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4FA99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29EBE9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00027172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4C0C69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84C58C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15.03.2012</w:t>
            </w:r>
          </w:p>
        </w:tc>
      </w:tr>
      <w:tr w:rsidR="00C43890" w:rsidRPr="00ED06C2" w14:paraId="505405F3" w14:textId="77777777" w:rsidTr="00C43890">
        <w:trPr>
          <w:trHeight w:val="223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C64EA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C3ED28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СПЛИТ-СИСТЕМА LG Electronics S12LHH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6DC983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D85FFC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00-00011898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E725A1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9B7E96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28.04.2005</w:t>
            </w:r>
          </w:p>
        </w:tc>
      </w:tr>
      <w:tr w:rsidR="00C43890" w:rsidRPr="00ED06C2" w14:paraId="6BD49609" w14:textId="77777777" w:rsidTr="00C43890">
        <w:trPr>
          <w:trHeight w:val="410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7523BA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E8785B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Стол для наст.тенниса DONIC Waldner Classic 25 с сеткой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5DF01C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D12CB9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00031558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ADAB26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8B80A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30.04.2013</w:t>
            </w:r>
          </w:p>
        </w:tc>
      </w:tr>
      <w:tr w:rsidR="00C43890" w:rsidRPr="00ED06C2" w14:paraId="7C92629F" w14:textId="77777777" w:rsidTr="00C43890">
        <w:trPr>
          <w:trHeight w:val="261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8CB6CD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4DC718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СТОЛ КУХОННЫЙ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DB976B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4CCA73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00013255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FF6ACD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B1302F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19C03A70" w14:textId="77777777" w:rsidTr="00C43890">
        <w:trPr>
          <w:trHeight w:val="272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DE6F0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55ACAA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Стол теннисный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CDE925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762627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00012384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A28DB9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23A6BB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786EDF63" w14:textId="77777777" w:rsidTr="00C43890">
        <w:trPr>
          <w:trHeight w:val="262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8EA0B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B992DB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 xml:space="preserve">Стол теннисный 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43C2E3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984474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00027169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86BC4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F1DB18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15.03.2012</w:t>
            </w:r>
          </w:p>
        </w:tc>
      </w:tr>
      <w:tr w:rsidR="00C43890" w:rsidRPr="00ED06C2" w14:paraId="07E6F005" w14:textId="77777777" w:rsidTr="00C43890">
        <w:trPr>
          <w:trHeight w:val="151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7CD798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67BB28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Стол теннисный Hobby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83DEAD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0250F7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00021074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E8DD76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84C78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26.06.2008</w:t>
            </w:r>
          </w:p>
        </w:tc>
      </w:tr>
      <w:tr w:rsidR="00C43890" w:rsidRPr="00ED06C2" w14:paraId="47164AC0" w14:textId="77777777" w:rsidTr="00C43890">
        <w:trPr>
          <w:trHeight w:val="197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9293DB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3F208F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Стол теннисный всепогодный ,зеленый без сетки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D0EC49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057A4C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00027168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317DEA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B85EB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15.03.2012</w:t>
            </w:r>
          </w:p>
        </w:tc>
      </w:tr>
      <w:tr w:rsidR="00C43890" w:rsidRPr="00ED06C2" w14:paraId="09CB8054" w14:textId="77777777" w:rsidTr="00C43890">
        <w:trPr>
          <w:trHeight w:val="124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3E9166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5CD43E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СТОЛ ТМ-1096Т-GB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470E5D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FED654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00013257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715ED5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4FF736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464C924C" w14:textId="77777777" w:rsidTr="00C43890">
        <w:trPr>
          <w:trHeight w:val="209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06C259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5AB424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СТУЛ ОМЕГА-1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BD7A75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0FA8E2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00013258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CE996D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E0D4B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1957C73E" w14:textId="77777777" w:rsidTr="00C43890">
        <w:trPr>
          <w:trHeight w:val="141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953B1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088DCA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СТУЛ ТМ-109S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344D3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82DE65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00013259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9A90F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B96B5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421549A7" w14:textId="77777777" w:rsidTr="00C43890">
        <w:trPr>
          <w:trHeight w:val="201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8358CF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F2DB62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Судейская волейбольная вышка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D724C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ABC361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00000017872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736A8D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CBAF6B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30.11.2011</w:t>
            </w:r>
          </w:p>
        </w:tc>
      </w:tr>
      <w:tr w:rsidR="00C43890" w:rsidRPr="00ED06C2" w14:paraId="7E04D08C" w14:textId="77777777" w:rsidTr="00C43890">
        <w:trPr>
          <w:trHeight w:val="275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B764D5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A41F10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Тpенажеp "Мультифитнес-центp" 7712-000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4880ED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86F551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00-00012349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7DE983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740C3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01.12.1996</w:t>
            </w:r>
          </w:p>
        </w:tc>
      </w:tr>
      <w:tr w:rsidR="00C43890" w:rsidRPr="00ED06C2" w14:paraId="4C19DF19" w14:textId="77777777" w:rsidTr="00C43890">
        <w:trPr>
          <w:trHeight w:val="265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C18AC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lastRenderedPageBreak/>
              <w:t>45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F53714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Табло спортивное универсальное АС 1109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4EC4B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DE9BFE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00-00011896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13397C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913E8F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30.11.2011</w:t>
            </w:r>
          </w:p>
        </w:tc>
      </w:tr>
      <w:tr w:rsidR="00C43890" w:rsidRPr="00ED06C2" w14:paraId="08B46E37" w14:textId="77777777" w:rsidTr="00C43890">
        <w:trPr>
          <w:trHeight w:val="283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90922F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44CF39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Телевизор  Samsung UE-49 NU7100 U LED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CE6F63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93ECDA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00-00002189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F2306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37A4A8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19.09.2019</w:t>
            </w:r>
          </w:p>
        </w:tc>
      </w:tr>
      <w:tr w:rsidR="00C43890" w:rsidRPr="00ED06C2" w14:paraId="2C8C1A78" w14:textId="77777777" w:rsidTr="00C43890">
        <w:trPr>
          <w:trHeight w:val="259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F4FBC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6B5920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ТЕЛЕВИЗОР LG 42LV3400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46DD6C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A93F0A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00013260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E4556D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ADF491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444AF44F" w14:textId="77777777" w:rsidTr="00C43890">
        <w:trPr>
          <w:trHeight w:val="270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E0457D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D68DDC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ТЕПЛОВЕНТИЛЯТОР Тепломаш КЭВ-30Т20Е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0D110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52B1C0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00-00014296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79F0C9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172748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28.12.2022</w:t>
            </w:r>
          </w:p>
        </w:tc>
      </w:tr>
      <w:tr w:rsidR="00C43890" w:rsidRPr="00ED06C2" w14:paraId="64F23D07" w14:textId="77777777" w:rsidTr="00C43890">
        <w:trPr>
          <w:trHeight w:val="269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8B5DE8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49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9E53A4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Тренажер "MLEX"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FB8390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F2DBA5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00021069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E1027C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293C11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1F40AF4E" w14:textId="77777777" w:rsidTr="00C43890">
        <w:trPr>
          <w:trHeight w:val="131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C1C221D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5593F2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Тренажер "Классик"(чб)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19637C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0A6B34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00-00012351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BF9DF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1B816B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01.02.1997</w:t>
            </w:r>
          </w:p>
        </w:tc>
      </w:tr>
      <w:tr w:rsidR="00C43890" w:rsidRPr="00ED06C2" w14:paraId="334C7374" w14:textId="77777777" w:rsidTr="00C43890">
        <w:trPr>
          <w:trHeight w:val="347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91F71D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C1DAB7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Тренажер для подтягиваний,отжиманий и поднятия коленей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F08DC0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7ACE8C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00027170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52BBDB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FDA916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15.03.2012</w:t>
            </w:r>
          </w:p>
        </w:tc>
      </w:tr>
      <w:tr w:rsidR="00C43890" w:rsidRPr="00ED06C2" w14:paraId="3A7A4B9D" w14:textId="77777777" w:rsidTr="00C43890">
        <w:trPr>
          <w:trHeight w:val="70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F6076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86C139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Тренажер силовой со встроенными весами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AF9A80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C6DE76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00027171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515D63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78770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15.03.2012</w:t>
            </w:r>
          </w:p>
        </w:tc>
      </w:tr>
      <w:tr w:rsidR="00C43890" w:rsidRPr="00ED06C2" w14:paraId="5B96BB94" w14:textId="77777777" w:rsidTr="00C43890">
        <w:trPr>
          <w:trHeight w:val="285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B38F3F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8B02C3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Тренировочная стенка 2,5х3м (спортивная)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F5A00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08D976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00-00001277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8B3ED2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F5B7B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30.04.2019</w:t>
            </w:r>
          </w:p>
        </w:tc>
      </w:tr>
      <w:tr w:rsidR="00C43890" w:rsidRPr="00ED06C2" w14:paraId="2F657260" w14:textId="77777777" w:rsidTr="00C43890">
        <w:trPr>
          <w:trHeight w:val="266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A70883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FE6B12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Фон ветрозащитный 2*12м (синяя сетка для б/тенниса)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5E7771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190517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00-00008146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E5116E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DA8D23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28.02.2021</w:t>
            </w:r>
          </w:p>
        </w:tc>
      </w:tr>
      <w:tr w:rsidR="00C43890" w:rsidRPr="00ED06C2" w14:paraId="6182F643" w14:textId="77777777" w:rsidTr="00C43890">
        <w:trPr>
          <w:trHeight w:val="130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E18D9C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02977A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ШКАФ Д/НАГРАД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79FC2F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CC8140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00013264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873691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502A3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6FD9D6FF" w14:textId="77777777" w:rsidTr="00C43890">
        <w:trPr>
          <w:trHeight w:val="204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2E65D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05F2D3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ШКАФ П/ПОСУДУ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415D19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9D56C2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00013267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161FAD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CA0976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012D3089" w14:textId="77777777" w:rsidTr="00C43890">
        <w:trPr>
          <w:trHeight w:val="277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19DA64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57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DBFB94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ШКАФ ШПО -103 НОБ/д.огнетуш./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4F4105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7E3801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00019532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375A60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92F0D0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  <w:tr w:rsidR="00C43890" w:rsidRPr="00ED06C2" w14:paraId="7FC6274E" w14:textId="77777777" w:rsidTr="00C43890">
        <w:trPr>
          <w:trHeight w:val="126"/>
          <w:jc w:val="center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ABAA7F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B8A2D9" w14:textId="77777777" w:rsidR="00C43890" w:rsidRPr="00ED06C2" w:rsidRDefault="00C43890" w:rsidP="00444395">
            <w:pPr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Электрич.очаг Panoramic 33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4C6CE6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FA7605" w14:textId="77777777" w:rsidR="00C43890" w:rsidRPr="00F9097D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F9097D">
              <w:rPr>
                <w:color w:val="000000"/>
                <w:sz w:val="18"/>
                <w:szCs w:val="18"/>
              </w:rPr>
              <w:t>00013268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8E55B7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7B144A" w14:textId="77777777" w:rsidR="00C43890" w:rsidRPr="00ED06C2" w:rsidRDefault="00C43890" w:rsidP="00444395">
            <w:pPr>
              <w:jc w:val="center"/>
              <w:rPr>
                <w:color w:val="000000"/>
                <w:sz w:val="18"/>
                <w:szCs w:val="18"/>
              </w:rPr>
            </w:pPr>
            <w:r w:rsidRPr="00ED06C2">
              <w:rPr>
                <w:color w:val="000000"/>
                <w:sz w:val="18"/>
                <w:szCs w:val="18"/>
              </w:rPr>
              <w:t>31.12.2011</w:t>
            </w:r>
          </w:p>
        </w:tc>
      </w:tr>
    </w:tbl>
    <w:p w14:paraId="5FF01899" w14:textId="77777777" w:rsidR="00C43890" w:rsidRPr="00A850F0" w:rsidRDefault="00C43890" w:rsidP="00C43890">
      <w:pPr>
        <w:jc w:val="right"/>
        <w:rPr>
          <w:i/>
        </w:rPr>
      </w:pPr>
    </w:p>
    <w:sectPr w:rsidR="00C43890" w:rsidRPr="00A850F0" w:rsidSect="003162BE">
      <w:headerReference w:type="default" r:id="rId13"/>
      <w:footerReference w:type="default" r:id="rId14"/>
      <w:pgSz w:w="11906" w:h="16838"/>
      <w:pgMar w:top="709" w:right="720" w:bottom="244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CC836A" w14:textId="77777777" w:rsidR="00D54D67" w:rsidRDefault="00D54D67" w:rsidP="00041251">
      <w:r>
        <w:separator/>
      </w:r>
    </w:p>
  </w:endnote>
  <w:endnote w:type="continuationSeparator" w:id="0">
    <w:p w14:paraId="50B5C140" w14:textId="77777777" w:rsidR="00D54D67" w:rsidRDefault="00D54D67" w:rsidP="00041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5341"/>
      <w:gridCol w:w="5341"/>
    </w:tblGrid>
    <w:tr w:rsidR="00444395" w14:paraId="3F5003BE" w14:textId="77777777">
      <w:tc>
        <w:tcPr>
          <w:tcW w:w="5341" w:type="dxa"/>
        </w:tcPr>
        <w:p w14:paraId="7E6110E1" w14:textId="7129EDC9" w:rsidR="00444395" w:rsidRPr="00CE5E57" w:rsidRDefault="00444395">
          <w:pPr>
            <w:pStyle w:val="a6"/>
            <w:rPr>
              <w:rFonts w:ascii="Arial Narrow" w:hAnsi="Arial Narrow"/>
              <w:sz w:val="16"/>
            </w:rPr>
          </w:pPr>
        </w:p>
      </w:tc>
      <w:tc>
        <w:tcPr>
          <w:tcW w:w="5341" w:type="dxa"/>
        </w:tcPr>
        <w:p w14:paraId="6CD1950D" w14:textId="7E933A21" w:rsidR="00444395" w:rsidRPr="00CE5E57" w:rsidRDefault="00444395">
          <w:pPr>
            <w:pStyle w:val="a6"/>
            <w:rPr>
              <w:rFonts w:ascii="Arial Narrow" w:hAnsi="Arial Narrow"/>
              <w:sz w:val="16"/>
            </w:rPr>
          </w:pPr>
        </w:p>
      </w:tc>
    </w:tr>
  </w:tbl>
  <w:p w14:paraId="7BAC58C7" w14:textId="77777777" w:rsidR="00444395" w:rsidRDefault="0044439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24EEBB" w14:textId="77777777" w:rsidR="00D54D67" w:rsidRDefault="00D54D67" w:rsidP="00041251">
      <w:r>
        <w:separator/>
      </w:r>
    </w:p>
  </w:footnote>
  <w:footnote w:type="continuationSeparator" w:id="0">
    <w:p w14:paraId="74E1407B" w14:textId="77777777" w:rsidR="00D54D67" w:rsidRDefault="00D54D67" w:rsidP="000412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7AA66C" w14:textId="77777777" w:rsidR="00444395" w:rsidRPr="007B2000" w:rsidRDefault="00444395">
    <w:pPr>
      <w:pStyle w:val="a4"/>
      <w:rPr>
        <w:color w:val="FFFFFF" w:themeColor="background1"/>
      </w:rPr>
    </w:pPr>
    <w:r w:rsidRPr="007B2000">
      <w:rPr>
        <w:rFonts w:ascii="Calibri" w:hAnsi="Calibri" w:cs="Calibri"/>
        <w:b/>
        <w:color w:val="FFFFFF" w:themeColor="background1"/>
        <w:sz w:val="40"/>
        <w:szCs w:val="40"/>
      </w:rPr>
      <w:t>ВНИМАНИЕ! Срочная продажа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384"/>
    <w:rsid w:val="0000005D"/>
    <w:rsid w:val="0000043C"/>
    <w:rsid w:val="000004B0"/>
    <w:rsid w:val="00002CB2"/>
    <w:rsid w:val="000052C5"/>
    <w:rsid w:val="000226B4"/>
    <w:rsid w:val="00022D36"/>
    <w:rsid w:val="00025302"/>
    <w:rsid w:val="00027BFB"/>
    <w:rsid w:val="00036EBD"/>
    <w:rsid w:val="00037260"/>
    <w:rsid w:val="00041251"/>
    <w:rsid w:val="000549FF"/>
    <w:rsid w:val="00055144"/>
    <w:rsid w:val="000604F8"/>
    <w:rsid w:val="000725D1"/>
    <w:rsid w:val="00080C84"/>
    <w:rsid w:val="00085334"/>
    <w:rsid w:val="00085F37"/>
    <w:rsid w:val="00090E63"/>
    <w:rsid w:val="00091612"/>
    <w:rsid w:val="000919FA"/>
    <w:rsid w:val="00092FB5"/>
    <w:rsid w:val="000A1327"/>
    <w:rsid w:val="000A2B67"/>
    <w:rsid w:val="000B0BF3"/>
    <w:rsid w:val="000B133D"/>
    <w:rsid w:val="000B1D65"/>
    <w:rsid w:val="000B31D9"/>
    <w:rsid w:val="000B3593"/>
    <w:rsid w:val="000B4DA3"/>
    <w:rsid w:val="000B4E1B"/>
    <w:rsid w:val="000B5B06"/>
    <w:rsid w:val="000C1C00"/>
    <w:rsid w:val="000C556D"/>
    <w:rsid w:val="000C69E3"/>
    <w:rsid w:val="000D541E"/>
    <w:rsid w:val="000D5F9B"/>
    <w:rsid w:val="000D7255"/>
    <w:rsid w:val="000E3580"/>
    <w:rsid w:val="000F08D7"/>
    <w:rsid w:val="000F0F96"/>
    <w:rsid w:val="000F337F"/>
    <w:rsid w:val="000F5117"/>
    <w:rsid w:val="000F6256"/>
    <w:rsid w:val="00106512"/>
    <w:rsid w:val="00106B04"/>
    <w:rsid w:val="00110192"/>
    <w:rsid w:val="001145ED"/>
    <w:rsid w:val="00115430"/>
    <w:rsid w:val="00115E07"/>
    <w:rsid w:val="0011633B"/>
    <w:rsid w:val="001172EA"/>
    <w:rsid w:val="00125AFB"/>
    <w:rsid w:val="00126AF8"/>
    <w:rsid w:val="00126C38"/>
    <w:rsid w:val="00134A4D"/>
    <w:rsid w:val="00135DB9"/>
    <w:rsid w:val="00137BB4"/>
    <w:rsid w:val="001402D7"/>
    <w:rsid w:val="0014496A"/>
    <w:rsid w:val="00147486"/>
    <w:rsid w:val="00151270"/>
    <w:rsid w:val="0015792F"/>
    <w:rsid w:val="0016006D"/>
    <w:rsid w:val="001635E6"/>
    <w:rsid w:val="00163BE1"/>
    <w:rsid w:val="00164EC9"/>
    <w:rsid w:val="001703E6"/>
    <w:rsid w:val="0017376A"/>
    <w:rsid w:val="00174377"/>
    <w:rsid w:val="001835EF"/>
    <w:rsid w:val="00184793"/>
    <w:rsid w:val="0018551F"/>
    <w:rsid w:val="00187741"/>
    <w:rsid w:val="00190CFB"/>
    <w:rsid w:val="00190F6E"/>
    <w:rsid w:val="00191384"/>
    <w:rsid w:val="00191446"/>
    <w:rsid w:val="00194396"/>
    <w:rsid w:val="00196394"/>
    <w:rsid w:val="001A1129"/>
    <w:rsid w:val="001A5E4E"/>
    <w:rsid w:val="001B0364"/>
    <w:rsid w:val="001B232E"/>
    <w:rsid w:val="001C0B1F"/>
    <w:rsid w:val="001C0F67"/>
    <w:rsid w:val="001C484B"/>
    <w:rsid w:val="001C4CD3"/>
    <w:rsid w:val="001D33F9"/>
    <w:rsid w:val="001D564F"/>
    <w:rsid w:val="001E13D7"/>
    <w:rsid w:val="001E1F4B"/>
    <w:rsid w:val="001E6444"/>
    <w:rsid w:val="001F06C6"/>
    <w:rsid w:val="001F1361"/>
    <w:rsid w:val="001F7E6E"/>
    <w:rsid w:val="00205D88"/>
    <w:rsid w:val="00211646"/>
    <w:rsid w:val="00213000"/>
    <w:rsid w:val="0021355F"/>
    <w:rsid w:val="002167BB"/>
    <w:rsid w:val="00220733"/>
    <w:rsid w:val="00220F44"/>
    <w:rsid w:val="002213BD"/>
    <w:rsid w:val="002223F8"/>
    <w:rsid w:val="00224D9B"/>
    <w:rsid w:val="00225D18"/>
    <w:rsid w:val="00225F4E"/>
    <w:rsid w:val="002273C6"/>
    <w:rsid w:val="00227534"/>
    <w:rsid w:val="00227C2A"/>
    <w:rsid w:val="00236149"/>
    <w:rsid w:val="00237E77"/>
    <w:rsid w:val="00244FE3"/>
    <w:rsid w:val="00245102"/>
    <w:rsid w:val="0024577A"/>
    <w:rsid w:val="00246821"/>
    <w:rsid w:val="00250E43"/>
    <w:rsid w:val="002520B5"/>
    <w:rsid w:val="00254860"/>
    <w:rsid w:val="0025609C"/>
    <w:rsid w:val="0025713B"/>
    <w:rsid w:val="00260BDD"/>
    <w:rsid w:val="002627CC"/>
    <w:rsid w:val="00267623"/>
    <w:rsid w:val="00270603"/>
    <w:rsid w:val="00272125"/>
    <w:rsid w:val="00275181"/>
    <w:rsid w:val="00275252"/>
    <w:rsid w:val="00275A51"/>
    <w:rsid w:val="00276E44"/>
    <w:rsid w:val="00282058"/>
    <w:rsid w:val="0028507C"/>
    <w:rsid w:val="002863E8"/>
    <w:rsid w:val="002956CF"/>
    <w:rsid w:val="002A69C9"/>
    <w:rsid w:val="002A7009"/>
    <w:rsid w:val="002B1075"/>
    <w:rsid w:val="002B3ABA"/>
    <w:rsid w:val="002B6306"/>
    <w:rsid w:val="002B6FF8"/>
    <w:rsid w:val="002B72D2"/>
    <w:rsid w:val="002C0A33"/>
    <w:rsid w:val="002D0DB0"/>
    <w:rsid w:val="002E0F8C"/>
    <w:rsid w:val="002E36E3"/>
    <w:rsid w:val="002E473E"/>
    <w:rsid w:val="002E702D"/>
    <w:rsid w:val="002E7880"/>
    <w:rsid w:val="002F3A4D"/>
    <w:rsid w:val="002F513E"/>
    <w:rsid w:val="002F716A"/>
    <w:rsid w:val="00300F84"/>
    <w:rsid w:val="00301194"/>
    <w:rsid w:val="003062BD"/>
    <w:rsid w:val="00307CC3"/>
    <w:rsid w:val="0031104D"/>
    <w:rsid w:val="00312DA4"/>
    <w:rsid w:val="00315C79"/>
    <w:rsid w:val="003162BE"/>
    <w:rsid w:val="00316B5E"/>
    <w:rsid w:val="00324238"/>
    <w:rsid w:val="00330011"/>
    <w:rsid w:val="00332F40"/>
    <w:rsid w:val="0033686E"/>
    <w:rsid w:val="003435AB"/>
    <w:rsid w:val="0034466C"/>
    <w:rsid w:val="00352B31"/>
    <w:rsid w:val="003533B5"/>
    <w:rsid w:val="00355D6F"/>
    <w:rsid w:val="00357475"/>
    <w:rsid w:val="00361BC8"/>
    <w:rsid w:val="003755E8"/>
    <w:rsid w:val="00375C98"/>
    <w:rsid w:val="0037625E"/>
    <w:rsid w:val="00382696"/>
    <w:rsid w:val="00385F27"/>
    <w:rsid w:val="00390E77"/>
    <w:rsid w:val="00391A04"/>
    <w:rsid w:val="0039209F"/>
    <w:rsid w:val="0039309C"/>
    <w:rsid w:val="003A05E9"/>
    <w:rsid w:val="003A6651"/>
    <w:rsid w:val="003B3B21"/>
    <w:rsid w:val="003C5AAB"/>
    <w:rsid w:val="003C5FEA"/>
    <w:rsid w:val="003C7094"/>
    <w:rsid w:val="003D05D4"/>
    <w:rsid w:val="003D0C8A"/>
    <w:rsid w:val="003D213E"/>
    <w:rsid w:val="003D332B"/>
    <w:rsid w:val="003D4BE5"/>
    <w:rsid w:val="003D6324"/>
    <w:rsid w:val="003D759D"/>
    <w:rsid w:val="003E3616"/>
    <w:rsid w:val="003E3697"/>
    <w:rsid w:val="003E4425"/>
    <w:rsid w:val="003E653D"/>
    <w:rsid w:val="003F1145"/>
    <w:rsid w:val="003F2B22"/>
    <w:rsid w:val="003F5CAA"/>
    <w:rsid w:val="0040025C"/>
    <w:rsid w:val="004007EE"/>
    <w:rsid w:val="00402D91"/>
    <w:rsid w:val="00403B43"/>
    <w:rsid w:val="00405D1C"/>
    <w:rsid w:val="004156F0"/>
    <w:rsid w:val="004164A5"/>
    <w:rsid w:val="00427056"/>
    <w:rsid w:val="00432BDB"/>
    <w:rsid w:val="00433628"/>
    <w:rsid w:val="0043436E"/>
    <w:rsid w:val="00436247"/>
    <w:rsid w:val="004372AC"/>
    <w:rsid w:val="00437BD6"/>
    <w:rsid w:val="004426D5"/>
    <w:rsid w:val="00443DA1"/>
    <w:rsid w:val="00444395"/>
    <w:rsid w:val="00444A02"/>
    <w:rsid w:val="00446928"/>
    <w:rsid w:val="00446A01"/>
    <w:rsid w:val="0045244D"/>
    <w:rsid w:val="00455FE5"/>
    <w:rsid w:val="004604E3"/>
    <w:rsid w:val="004644C2"/>
    <w:rsid w:val="0046729E"/>
    <w:rsid w:val="004706AE"/>
    <w:rsid w:val="004706EB"/>
    <w:rsid w:val="00474A12"/>
    <w:rsid w:val="00475329"/>
    <w:rsid w:val="004759EE"/>
    <w:rsid w:val="0048134F"/>
    <w:rsid w:val="00484AA2"/>
    <w:rsid w:val="0048520B"/>
    <w:rsid w:val="00491128"/>
    <w:rsid w:val="00497F53"/>
    <w:rsid w:val="004A0816"/>
    <w:rsid w:val="004A4A35"/>
    <w:rsid w:val="004A4B85"/>
    <w:rsid w:val="004A50A3"/>
    <w:rsid w:val="004A563F"/>
    <w:rsid w:val="004A61B0"/>
    <w:rsid w:val="004A73F0"/>
    <w:rsid w:val="004B1C4C"/>
    <w:rsid w:val="004B395F"/>
    <w:rsid w:val="004B5C6F"/>
    <w:rsid w:val="004C02B6"/>
    <w:rsid w:val="004C4946"/>
    <w:rsid w:val="004C7680"/>
    <w:rsid w:val="004D0D7D"/>
    <w:rsid w:val="004D14C2"/>
    <w:rsid w:val="004D5DC4"/>
    <w:rsid w:val="004D7B0B"/>
    <w:rsid w:val="004E186D"/>
    <w:rsid w:val="004E2CCA"/>
    <w:rsid w:val="004E3EE1"/>
    <w:rsid w:val="004F52AF"/>
    <w:rsid w:val="00504852"/>
    <w:rsid w:val="00507889"/>
    <w:rsid w:val="00516214"/>
    <w:rsid w:val="00521181"/>
    <w:rsid w:val="00521977"/>
    <w:rsid w:val="00524745"/>
    <w:rsid w:val="005257C1"/>
    <w:rsid w:val="005264F6"/>
    <w:rsid w:val="0052700F"/>
    <w:rsid w:val="005313BC"/>
    <w:rsid w:val="00531948"/>
    <w:rsid w:val="00542E8E"/>
    <w:rsid w:val="00555F6C"/>
    <w:rsid w:val="00557AA3"/>
    <w:rsid w:val="00560AF0"/>
    <w:rsid w:val="005615DB"/>
    <w:rsid w:val="00563D2B"/>
    <w:rsid w:val="005666FA"/>
    <w:rsid w:val="00572C20"/>
    <w:rsid w:val="00576CC6"/>
    <w:rsid w:val="00576FA9"/>
    <w:rsid w:val="00581991"/>
    <w:rsid w:val="00583E5B"/>
    <w:rsid w:val="00584557"/>
    <w:rsid w:val="0058585D"/>
    <w:rsid w:val="005943D6"/>
    <w:rsid w:val="005A43BF"/>
    <w:rsid w:val="005A48A2"/>
    <w:rsid w:val="005B03AF"/>
    <w:rsid w:val="005B1B30"/>
    <w:rsid w:val="005B231A"/>
    <w:rsid w:val="005B3310"/>
    <w:rsid w:val="005B56C0"/>
    <w:rsid w:val="005C0A9C"/>
    <w:rsid w:val="005D4138"/>
    <w:rsid w:val="005D4F13"/>
    <w:rsid w:val="005E44FB"/>
    <w:rsid w:val="005E61F3"/>
    <w:rsid w:val="005F0213"/>
    <w:rsid w:val="005F18AA"/>
    <w:rsid w:val="005F422A"/>
    <w:rsid w:val="0060048B"/>
    <w:rsid w:val="00601051"/>
    <w:rsid w:val="006025B2"/>
    <w:rsid w:val="00604B51"/>
    <w:rsid w:val="00610182"/>
    <w:rsid w:val="0061408A"/>
    <w:rsid w:val="006157B1"/>
    <w:rsid w:val="00620164"/>
    <w:rsid w:val="00621FA7"/>
    <w:rsid w:val="006224F5"/>
    <w:rsid w:val="00630013"/>
    <w:rsid w:val="0063026C"/>
    <w:rsid w:val="00632808"/>
    <w:rsid w:val="00633431"/>
    <w:rsid w:val="006438A9"/>
    <w:rsid w:val="00652DB0"/>
    <w:rsid w:val="00653D63"/>
    <w:rsid w:val="006567F3"/>
    <w:rsid w:val="00670E6B"/>
    <w:rsid w:val="006736F3"/>
    <w:rsid w:val="00674094"/>
    <w:rsid w:val="006773C9"/>
    <w:rsid w:val="006803E9"/>
    <w:rsid w:val="00680DC3"/>
    <w:rsid w:val="00684F48"/>
    <w:rsid w:val="00691855"/>
    <w:rsid w:val="00692DF5"/>
    <w:rsid w:val="00693698"/>
    <w:rsid w:val="0069440B"/>
    <w:rsid w:val="006A3EA6"/>
    <w:rsid w:val="006A4889"/>
    <w:rsid w:val="006B1C38"/>
    <w:rsid w:val="006B4CBE"/>
    <w:rsid w:val="006C1AA8"/>
    <w:rsid w:val="006C64AC"/>
    <w:rsid w:val="006C77D4"/>
    <w:rsid w:val="006D09A4"/>
    <w:rsid w:val="006D4607"/>
    <w:rsid w:val="006D7763"/>
    <w:rsid w:val="006E1048"/>
    <w:rsid w:val="006E310A"/>
    <w:rsid w:val="006E3D3C"/>
    <w:rsid w:val="006E6090"/>
    <w:rsid w:val="006E7EA6"/>
    <w:rsid w:val="006F3DE2"/>
    <w:rsid w:val="006F4187"/>
    <w:rsid w:val="006F51EF"/>
    <w:rsid w:val="006F76DB"/>
    <w:rsid w:val="00701548"/>
    <w:rsid w:val="00703111"/>
    <w:rsid w:val="00707CB9"/>
    <w:rsid w:val="00710BCA"/>
    <w:rsid w:val="00710CF9"/>
    <w:rsid w:val="007124B4"/>
    <w:rsid w:val="00714D8B"/>
    <w:rsid w:val="007210AF"/>
    <w:rsid w:val="007216C0"/>
    <w:rsid w:val="0072240D"/>
    <w:rsid w:val="007225C0"/>
    <w:rsid w:val="007269AC"/>
    <w:rsid w:val="00726C9F"/>
    <w:rsid w:val="007310D0"/>
    <w:rsid w:val="00734A5B"/>
    <w:rsid w:val="007359DC"/>
    <w:rsid w:val="00736195"/>
    <w:rsid w:val="00741DDF"/>
    <w:rsid w:val="00741F1C"/>
    <w:rsid w:val="00741FB2"/>
    <w:rsid w:val="00743847"/>
    <w:rsid w:val="00744BEB"/>
    <w:rsid w:val="00745FCE"/>
    <w:rsid w:val="00747378"/>
    <w:rsid w:val="0075107B"/>
    <w:rsid w:val="007574D0"/>
    <w:rsid w:val="00761F27"/>
    <w:rsid w:val="00763095"/>
    <w:rsid w:val="007632B4"/>
    <w:rsid w:val="00766CD8"/>
    <w:rsid w:val="00770C68"/>
    <w:rsid w:val="00771056"/>
    <w:rsid w:val="007733BF"/>
    <w:rsid w:val="00774965"/>
    <w:rsid w:val="0077513B"/>
    <w:rsid w:val="007763A5"/>
    <w:rsid w:val="007779A1"/>
    <w:rsid w:val="00785233"/>
    <w:rsid w:val="00791D8E"/>
    <w:rsid w:val="0079304C"/>
    <w:rsid w:val="007A2917"/>
    <w:rsid w:val="007A4B07"/>
    <w:rsid w:val="007A70D4"/>
    <w:rsid w:val="007B010E"/>
    <w:rsid w:val="007B15AB"/>
    <w:rsid w:val="007B1AB2"/>
    <w:rsid w:val="007B2000"/>
    <w:rsid w:val="007B4314"/>
    <w:rsid w:val="007B4E54"/>
    <w:rsid w:val="007B4FFB"/>
    <w:rsid w:val="007B6C47"/>
    <w:rsid w:val="007C0795"/>
    <w:rsid w:val="007C0E32"/>
    <w:rsid w:val="007C186D"/>
    <w:rsid w:val="007C2AA5"/>
    <w:rsid w:val="007C2DC2"/>
    <w:rsid w:val="007C4339"/>
    <w:rsid w:val="007E124F"/>
    <w:rsid w:val="007E27FC"/>
    <w:rsid w:val="007F1A26"/>
    <w:rsid w:val="007F45A5"/>
    <w:rsid w:val="007F79B6"/>
    <w:rsid w:val="008035C9"/>
    <w:rsid w:val="00812162"/>
    <w:rsid w:val="008227F2"/>
    <w:rsid w:val="0082421C"/>
    <w:rsid w:val="0083171E"/>
    <w:rsid w:val="008318DC"/>
    <w:rsid w:val="00832486"/>
    <w:rsid w:val="0083671D"/>
    <w:rsid w:val="00837F03"/>
    <w:rsid w:val="008401A2"/>
    <w:rsid w:val="008405EB"/>
    <w:rsid w:val="00845DA1"/>
    <w:rsid w:val="008467FF"/>
    <w:rsid w:val="008557C2"/>
    <w:rsid w:val="008706F7"/>
    <w:rsid w:val="00883B88"/>
    <w:rsid w:val="00884996"/>
    <w:rsid w:val="00884DE3"/>
    <w:rsid w:val="00890262"/>
    <w:rsid w:val="00894237"/>
    <w:rsid w:val="008A266B"/>
    <w:rsid w:val="008A35AA"/>
    <w:rsid w:val="008A3F78"/>
    <w:rsid w:val="008A64BF"/>
    <w:rsid w:val="008B3BC9"/>
    <w:rsid w:val="008C084B"/>
    <w:rsid w:val="008C2994"/>
    <w:rsid w:val="008C37B1"/>
    <w:rsid w:val="008C5FB2"/>
    <w:rsid w:val="008C620A"/>
    <w:rsid w:val="008C693E"/>
    <w:rsid w:val="008C7489"/>
    <w:rsid w:val="008D3A24"/>
    <w:rsid w:val="008D427F"/>
    <w:rsid w:val="008E3D6C"/>
    <w:rsid w:val="008E469C"/>
    <w:rsid w:val="008F0868"/>
    <w:rsid w:val="008F2214"/>
    <w:rsid w:val="008F4350"/>
    <w:rsid w:val="008F5780"/>
    <w:rsid w:val="0090078F"/>
    <w:rsid w:val="009023CB"/>
    <w:rsid w:val="0091076B"/>
    <w:rsid w:val="0091091A"/>
    <w:rsid w:val="00911CF2"/>
    <w:rsid w:val="00923500"/>
    <w:rsid w:val="0092546D"/>
    <w:rsid w:val="0092675E"/>
    <w:rsid w:val="00930389"/>
    <w:rsid w:val="00934934"/>
    <w:rsid w:val="009374CD"/>
    <w:rsid w:val="009433ED"/>
    <w:rsid w:val="00954722"/>
    <w:rsid w:val="009567DA"/>
    <w:rsid w:val="00956C8E"/>
    <w:rsid w:val="00957685"/>
    <w:rsid w:val="009647EA"/>
    <w:rsid w:val="00975885"/>
    <w:rsid w:val="00975B84"/>
    <w:rsid w:val="00975EEA"/>
    <w:rsid w:val="009823C9"/>
    <w:rsid w:val="0098336E"/>
    <w:rsid w:val="009868EC"/>
    <w:rsid w:val="0099013B"/>
    <w:rsid w:val="009A24E5"/>
    <w:rsid w:val="009A2E93"/>
    <w:rsid w:val="009A6C85"/>
    <w:rsid w:val="009A7D27"/>
    <w:rsid w:val="009B70FA"/>
    <w:rsid w:val="009C39DE"/>
    <w:rsid w:val="009D25F0"/>
    <w:rsid w:val="009D5A5E"/>
    <w:rsid w:val="009D5F0C"/>
    <w:rsid w:val="009E2813"/>
    <w:rsid w:val="009E43C6"/>
    <w:rsid w:val="009E55CA"/>
    <w:rsid w:val="009E5AD1"/>
    <w:rsid w:val="009F687B"/>
    <w:rsid w:val="009F7553"/>
    <w:rsid w:val="00A01AE1"/>
    <w:rsid w:val="00A02790"/>
    <w:rsid w:val="00A0302A"/>
    <w:rsid w:val="00A04E9B"/>
    <w:rsid w:val="00A05CCA"/>
    <w:rsid w:val="00A060CF"/>
    <w:rsid w:val="00A1200E"/>
    <w:rsid w:val="00A12851"/>
    <w:rsid w:val="00A15183"/>
    <w:rsid w:val="00A154AD"/>
    <w:rsid w:val="00A22098"/>
    <w:rsid w:val="00A24D5D"/>
    <w:rsid w:val="00A2673B"/>
    <w:rsid w:val="00A27D59"/>
    <w:rsid w:val="00A31933"/>
    <w:rsid w:val="00A321D3"/>
    <w:rsid w:val="00A34243"/>
    <w:rsid w:val="00A365F7"/>
    <w:rsid w:val="00A43A8E"/>
    <w:rsid w:val="00A446EC"/>
    <w:rsid w:val="00A44849"/>
    <w:rsid w:val="00A44ACC"/>
    <w:rsid w:val="00A51DDF"/>
    <w:rsid w:val="00A61497"/>
    <w:rsid w:val="00A67237"/>
    <w:rsid w:val="00A67645"/>
    <w:rsid w:val="00A73BE1"/>
    <w:rsid w:val="00A75E18"/>
    <w:rsid w:val="00A802FA"/>
    <w:rsid w:val="00A82258"/>
    <w:rsid w:val="00A850F0"/>
    <w:rsid w:val="00AA6471"/>
    <w:rsid w:val="00AB2BE9"/>
    <w:rsid w:val="00AB6BE3"/>
    <w:rsid w:val="00AC2B9B"/>
    <w:rsid w:val="00AD0302"/>
    <w:rsid w:val="00AD478B"/>
    <w:rsid w:val="00AE1955"/>
    <w:rsid w:val="00AE4873"/>
    <w:rsid w:val="00AF1811"/>
    <w:rsid w:val="00AF29C1"/>
    <w:rsid w:val="00AF63D7"/>
    <w:rsid w:val="00B037D7"/>
    <w:rsid w:val="00B0393F"/>
    <w:rsid w:val="00B24D0F"/>
    <w:rsid w:val="00B255D0"/>
    <w:rsid w:val="00B3018E"/>
    <w:rsid w:val="00B31042"/>
    <w:rsid w:val="00B31DCE"/>
    <w:rsid w:val="00B34D23"/>
    <w:rsid w:val="00B4453A"/>
    <w:rsid w:val="00B45D8A"/>
    <w:rsid w:val="00B4653C"/>
    <w:rsid w:val="00B63E8D"/>
    <w:rsid w:val="00B65A77"/>
    <w:rsid w:val="00B66D98"/>
    <w:rsid w:val="00B70AC2"/>
    <w:rsid w:val="00B830C3"/>
    <w:rsid w:val="00B84AFB"/>
    <w:rsid w:val="00B86D70"/>
    <w:rsid w:val="00B870A4"/>
    <w:rsid w:val="00B926B6"/>
    <w:rsid w:val="00B93878"/>
    <w:rsid w:val="00BA035F"/>
    <w:rsid w:val="00BA0D73"/>
    <w:rsid w:val="00BA460E"/>
    <w:rsid w:val="00BA559B"/>
    <w:rsid w:val="00BA793C"/>
    <w:rsid w:val="00BB0192"/>
    <w:rsid w:val="00BB2CFD"/>
    <w:rsid w:val="00BB3117"/>
    <w:rsid w:val="00BB4617"/>
    <w:rsid w:val="00BB4FB5"/>
    <w:rsid w:val="00BB6039"/>
    <w:rsid w:val="00BC2B4F"/>
    <w:rsid w:val="00BC36D5"/>
    <w:rsid w:val="00BC5982"/>
    <w:rsid w:val="00BD0AF9"/>
    <w:rsid w:val="00BE2FCA"/>
    <w:rsid w:val="00BE326C"/>
    <w:rsid w:val="00BE508C"/>
    <w:rsid w:val="00BF0476"/>
    <w:rsid w:val="00BF192D"/>
    <w:rsid w:val="00BF3ED8"/>
    <w:rsid w:val="00C004F2"/>
    <w:rsid w:val="00C015E9"/>
    <w:rsid w:val="00C01DEC"/>
    <w:rsid w:val="00C04AB2"/>
    <w:rsid w:val="00C0739B"/>
    <w:rsid w:val="00C130F3"/>
    <w:rsid w:val="00C16608"/>
    <w:rsid w:val="00C20E2C"/>
    <w:rsid w:val="00C23DB0"/>
    <w:rsid w:val="00C37DEB"/>
    <w:rsid w:val="00C415C7"/>
    <w:rsid w:val="00C43890"/>
    <w:rsid w:val="00C43B4A"/>
    <w:rsid w:val="00C507EF"/>
    <w:rsid w:val="00C50C3C"/>
    <w:rsid w:val="00C51C89"/>
    <w:rsid w:val="00C52096"/>
    <w:rsid w:val="00C5652C"/>
    <w:rsid w:val="00C6488C"/>
    <w:rsid w:val="00C65048"/>
    <w:rsid w:val="00C703FE"/>
    <w:rsid w:val="00C73D94"/>
    <w:rsid w:val="00C7611E"/>
    <w:rsid w:val="00C80EF5"/>
    <w:rsid w:val="00C82A10"/>
    <w:rsid w:val="00C87636"/>
    <w:rsid w:val="00C87BCC"/>
    <w:rsid w:val="00C947C0"/>
    <w:rsid w:val="00C94F2D"/>
    <w:rsid w:val="00C950FE"/>
    <w:rsid w:val="00C95F43"/>
    <w:rsid w:val="00CB3BD2"/>
    <w:rsid w:val="00CB7C5E"/>
    <w:rsid w:val="00CC1BD0"/>
    <w:rsid w:val="00CC3C84"/>
    <w:rsid w:val="00CD0B5B"/>
    <w:rsid w:val="00CD0F50"/>
    <w:rsid w:val="00CD1E74"/>
    <w:rsid w:val="00CE5E57"/>
    <w:rsid w:val="00CE664E"/>
    <w:rsid w:val="00CE76B4"/>
    <w:rsid w:val="00CF453C"/>
    <w:rsid w:val="00CF49F3"/>
    <w:rsid w:val="00D008C6"/>
    <w:rsid w:val="00D026D3"/>
    <w:rsid w:val="00D02E16"/>
    <w:rsid w:val="00D070A5"/>
    <w:rsid w:val="00D0725A"/>
    <w:rsid w:val="00D13A11"/>
    <w:rsid w:val="00D25866"/>
    <w:rsid w:val="00D27AC8"/>
    <w:rsid w:val="00D32862"/>
    <w:rsid w:val="00D36F40"/>
    <w:rsid w:val="00D4001F"/>
    <w:rsid w:val="00D40810"/>
    <w:rsid w:val="00D41EE4"/>
    <w:rsid w:val="00D42D91"/>
    <w:rsid w:val="00D42F3F"/>
    <w:rsid w:val="00D46DEA"/>
    <w:rsid w:val="00D5146C"/>
    <w:rsid w:val="00D5233E"/>
    <w:rsid w:val="00D54D67"/>
    <w:rsid w:val="00D56A41"/>
    <w:rsid w:val="00D6080D"/>
    <w:rsid w:val="00D61377"/>
    <w:rsid w:val="00D613F8"/>
    <w:rsid w:val="00D62E66"/>
    <w:rsid w:val="00D62ECF"/>
    <w:rsid w:val="00D63944"/>
    <w:rsid w:val="00D718E3"/>
    <w:rsid w:val="00D73AE6"/>
    <w:rsid w:val="00D77009"/>
    <w:rsid w:val="00D7731D"/>
    <w:rsid w:val="00D77E7D"/>
    <w:rsid w:val="00D80221"/>
    <w:rsid w:val="00D921D1"/>
    <w:rsid w:val="00D9433E"/>
    <w:rsid w:val="00D969D7"/>
    <w:rsid w:val="00DA06FD"/>
    <w:rsid w:val="00DB11FE"/>
    <w:rsid w:val="00DB1280"/>
    <w:rsid w:val="00DB6877"/>
    <w:rsid w:val="00DB7D25"/>
    <w:rsid w:val="00DC0DBF"/>
    <w:rsid w:val="00DD6118"/>
    <w:rsid w:val="00DE3FE5"/>
    <w:rsid w:val="00DE7071"/>
    <w:rsid w:val="00DF24EB"/>
    <w:rsid w:val="00DF2ABB"/>
    <w:rsid w:val="00DF5B75"/>
    <w:rsid w:val="00E13597"/>
    <w:rsid w:val="00E21708"/>
    <w:rsid w:val="00E2346D"/>
    <w:rsid w:val="00E23AA7"/>
    <w:rsid w:val="00E23F30"/>
    <w:rsid w:val="00E26B52"/>
    <w:rsid w:val="00E30056"/>
    <w:rsid w:val="00E31690"/>
    <w:rsid w:val="00E34D1D"/>
    <w:rsid w:val="00E36A82"/>
    <w:rsid w:val="00E40494"/>
    <w:rsid w:val="00E44D02"/>
    <w:rsid w:val="00E44F81"/>
    <w:rsid w:val="00E51CF0"/>
    <w:rsid w:val="00E52135"/>
    <w:rsid w:val="00E56132"/>
    <w:rsid w:val="00E62006"/>
    <w:rsid w:val="00E660B6"/>
    <w:rsid w:val="00E66204"/>
    <w:rsid w:val="00E72719"/>
    <w:rsid w:val="00E73170"/>
    <w:rsid w:val="00E77291"/>
    <w:rsid w:val="00E777F2"/>
    <w:rsid w:val="00E80B50"/>
    <w:rsid w:val="00E87F38"/>
    <w:rsid w:val="00E92570"/>
    <w:rsid w:val="00E95AD9"/>
    <w:rsid w:val="00E95F29"/>
    <w:rsid w:val="00EA2FF7"/>
    <w:rsid w:val="00EA624C"/>
    <w:rsid w:val="00EA6824"/>
    <w:rsid w:val="00EA76D1"/>
    <w:rsid w:val="00EB0647"/>
    <w:rsid w:val="00EB6EF6"/>
    <w:rsid w:val="00EB7F83"/>
    <w:rsid w:val="00EC0DA2"/>
    <w:rsid w:val="00ED136D"/>
    <w:rsid w:val="00ED1965"/>
    <w:rsid w:val="00ED266B"/>
    <w:rsid w:val="00EE18B8"/>
    <w:rsid w:val="00EE2546"/>
    <w:rsid w:val="00EE2906"/>
    <w:rsid w:val="00EE5C5A"/>
    <w:rsid w:val="00F13230"/>
    <w:rsid w:val="00F16166"/>
    <w:rsid w:val="00F205C7"/>
    <w:rsid w:val="00F21FFD"/>
    <w:rsid w:val="00F31299"/>
    <w:rsid w:val="00F31EA4"/>
    <w:rsid w:val="00F3762D"/>
    <w:rsid w:val="00F4059E"/>
    <w:rsid w:val="00F468BF"/>
    <w:rsid w:val="00F46ABD"/>
    <w:rsid w:val="00F5458C"/>
    <w:rsid w:val="00F55AE1"/>
    <w:rsid w:val="00F6282F"/>
    <w:rsid w:val="00F6455E"/>
    <w:rsid w:val="00F71E60"/>
    <w:rsid w:val="00F7226C"/>
    <w:rsid w:val="00F9006D"/>
    <w:rsid w:val="00F946D7"/>
    <w:rsid w:val="00F960D0"/>
    <w:rsid w:val="00F96770"/>
    <w:rsid w:val="00FA3DFE"/>
    <w:rsid w:val="00FA41B0"/>
    <w:rsid w:val="00FA5223"/>
    <w:rsid w:val="00FB03EB"/>
    <w:rsid w:val="00FB13C3"/>
    <w:rsid w:val="00FB1C1F"/>
    <w:rsid w:val="00FB3726"/>
    <w:rsid w:val="00FB6F87"/>
    <w:rsid w:val="00FC3E38"/>
    <w:rsid w:val="00FC4429"/>
    <w:rsid w:val="00FC5E97"/>
    <w:rsid w:val="00FD080F"/>
    <w:rsid w:val="00FD2E37"/>
    <w:rsid w:val="00FD61D6"/>
    <w:rsid w:val="00FD631B"/>
    <w:rsid w:val="00FD6BF3"/>
    <w:rsid w:val="00FE222E"/>
    <w:rsid w:val="00FE2BAD"/>
    <w:rsid w:val="00FE37E0"/>
    <w:rsid w:val="00FE408A"/>
    <w:rsid w:val="00FE4675"/>
    <w:rsid w:val="00FE5741"/>
    <w:rsid w:val="00FF5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E1BAAC6"/>
  <w15:docId w15:val="{CDEE8CBA-5386-4D11-9DF2-710956019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496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B3ABA"/>
    <w:pPr>
      <w:keepNext/>
      <w:jc w:val="center"/>
      <w:outlineLvl w:val="0"/>
    </w:pPr>
    <w:rPr>
      <w:rFonts w:ascii="Arial" w:eastAsia="Arial Unicode MS" w:hAnsi="Arial"/>
      <w:b/>
      <w:szCs w:val="20"/>
      <w:u w:val="single"/>
    </w:rPr>
  </w:style>
  <w:style w:type="paragraph" w:styleId="2">
    <w:name w:val="heading 2"/>
    <w:basedOn w:val="a"/>
    <w:next w:val="a"/>
    <w:link w:val="20"/>
    <w:qFormat/>
    <w:rsid w:val="002B3ABA"/>
    <w:pPr>
      <w:keepNext/>
      <w:jc w:val="center"/>
      <w:outlineLvl w:val="1"/>
    </w:pPr>
    <w:rPr>
      <w:rFonts w:ascii="Arial" w:eastAsia="Arial Unicode MS" w:hAnsi="Arial"/>
      <w:szCs w:val="20"/>
    </w:rPr>
  </w:style>
  <w:style w:type="paragraph" w:styleId="3">
    <w:name w:val="heading 3"/>
    <w:basedOn w:val="a"/>
    <w:next w:val="a"/>
    <w:link w:val="30"/>
    <w:qFormat/>
    <w:rsid w:val="002B3ABA"/>
    <w:pPr>
      <w:keepNext/>
      <w:jc w:val="center"/>
      <w:outlineLvl w:val="2"/>
    </w:pPr>
    <w:rPr>
      <w:rFonts w:ascii="Arial" w:eastAsia="Arial Unicode MS" w:hAnsi="Arial"/>
      <w:b/>
      <w:szCs w:val="20"/>
    </w:rPr>
  </w:style>
  <w:style w:type="paragraph" w:styleId="5">
    <w:name w:val="heading 5"/>
    <w:basedOn w:val="a"/>
    <w:next w:val="a"/>
    <w:link w:val="50"/>
    <w:qFormat/>
    <w:rsid w:val="002B3ABA"/>
    <w:pPr>
      <w:keepNext/>
      <w:jc w:val="center"/>
      <w:outlineLvl w:val="4"/>
    </w:pPr>
    <w:rPr>
      <w:rFonts w:eastAsia="Arial Unicode MS"/>
      <w:b/>
      <w:sz w:val="28"/>
      <w:szCs w:val="20"/>
    </w:rPr>
  </w:style>
  <w:style w:type="paragraph" w:styleId="6">
    <w:name w:val="heading 6"/>
    <w:basedOn w:val="a"/>
    <w:next w:val="a"/>
    <w:link w:val="60"/>
    <w:qFormat/>
    <w:rsid w:val="002B3ABA"/>
    <w:pPr>
      <w:keepNext/>
      <w:jc w:val="center"/>
      <w:outlineLvl w:val="5"/>
    </w:pPr>
    <w:rPr>
      <w:rFonts w:eastAsia="Arial Unicode MS"/>
      <w:b/>
      <w:sz w:val="20"/>
      <w:szCs w:val="20"/>
    </w:rPr>
  </w:style>
  <w:style w:type="paragraph" w:styleId="8">
    <w:name w:val="heading 8"/>
    <w:basedOn w:val="a"/>
    <w:next w:val="a"/>
    <w:link w:val="80"/>
    <w:qFormat/>
    <w:rsid w:val="002B3ABA"/>
    <w:pPr>
      <w:keepNext/>
      <w:jc w:val="center"/>
      <w:outlineLvl w:val="7"/>
    </w:pPr>
    <w:rPr>
      <w:rFonts w:ascii="Arial" w:hAnsi="Arial"/>
      <w:b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B3ABA"/>
    <w:rPr>
      <w:rFonts w:ascii="Arial" w:eastAsia="Arial Unicode MS" w:hAnsi="Arial"/>
      <w:b/>
      <w:sz w:val="24"/>
      <w:u w:val="single"/>
    </w:rPr>
  </w:style>
  <w:style w:type="character" w:customStyle="1" w:styleId="20">
    <w:name w:val="Заголовок 2 Знак"/>
    <w:link w:val="2"/>
    <w:rsid w:val="002B3ABA"/>
    <w:rPr>
      <w:rFonts w:ascii="Arial" w:eastAsia="Arial Unicode MS" w:hAnsi="Arial"/>
      <w:sz w:val="24"/>
    </w:rPr>
  </w:style>
  <w:style w:type="character" w:customStyle="1" w:styleId="30">
    <w:name w:val="Заголовок 3 Знак"/>
    <w:link w:val="3"/>
    <w:rsid w:val="002B3ABA"/>
    <w:rPr>
      <w:rFonts w:ascii="Arial" w:eastAsia="Arial Unicode MS" w:hAnsi="Arial"/>
      <w:b/>
      <w:sz w:val="24"/>
    </w:rPr>
  </w:style>
  <w:style w:type="character" w:customStyle="1" w:styleId="50">
    <w:name w:val="Заголовок 5 Знак"/>
    <w:link w:val="5"/>
    <w:rsid w:val="002B3ABA"/>
    <w:rPr>
      <w:rFonts w:eastAsia="Arial Unicode MS"/>
      <w:b/>
      <w:sz w:val="28"/>
    </w:rPr>
  </w:style>
  <w:style w:type="character" w:customStyle="1" w:styleId="60">
    <w:name w:val="Заголовок 6 Знак"/>
    <w:link w:val="6"/>
    <w:rsid w:val="002B3ABA"/>
    <w:rPr>
      <w:rFonts w:eastAsia="Arial Unicode MS"/>
      <w:b/>
    </w:rPr>
  </w:style>
  <w:style w:type="character" w:customStyle="1" w:styleId="80">
    <w:name w:val="Заголовок 8 Знак"/>
    <w:link w:val="8"/>
    <w:rsid w:val="002B3ABA"/>
    <w:rPr>
      <w:rFonts w:ascii="Arial" w:hAnsi="Arial"/>
      <w:b/>
      <w:sz w:val="18"/>
    </w:rPr>
  </w:style>
  <w:style w:type="table" w:styleId="a3">
    <w:name w:val="Table Grid"/>
    <w:basedOn w:val="a1"/>
    <w:rsid w:val="00BC3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405D1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405D1C"/>
    <w:rPr>
      <w:sz w:val="24"/>
      <w:szCs w:val="24"/>
    </w:rPr>
  </w:style>
  <w:style w:type="paragraph" w:styleId="a6">
    <w:name w:val="footer"/>
    <w:basedOn w:val="a"/>
    <w:link w:val="a7"/>
    <w:uiPriority w:val="99"/>
    <w:rsid w:val="0004125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041251"/>
    <w:rPr>
      <w:sz w:val="24"/>
      <w:szCs w:val="24"/>
    </w:rPr>
  </w:style>
  <w:style w:type="paragraph" w:styleId="a8">
    <w:name w:val="Body Text"/>
    <w:basedOn w:val="a"/>
    <w:link w:val="a9"/>
    <w:uiPriority w:val="99"/>
    <w:rsid w:val="006E3D3C"/>
    <w:pPr>
      <w:widowControl w:val="0"/>
      <w:shd w:val="clear" w:color="auto" w:fill="FFFFFF"/>
      <w:tabs>
        <w:tab w:val="left" w:pos="0"/>
      </w:tabs>
      <w:autoSpaceDE w:val="0"/>
      <w:autoSpaceDN w:val="0"/>
      <w:adjustRightInd w:val="0"/>
      <w:jc w:val="both"/>
    </w:pPr>
    <w:rPr>
      <w:color w:val="000000"/>
      <w:spacing w:val="-1"/>
      <w:sz w:val="26"/>
      <w:szCs w:val="26"/>
    </w:rPr>
  </w:style>
  <w:style w:type="character" w:customStyle="1" w:styleId="a9">
    <w:name w:val="Основной текст Знак"/>
    <w:link w:val="a8"/>
    <w:uiPriority w:val="99"/>
    <w:rsid w:val="006E3D3C"/>
    <w:rPr>
      <w:color w:val="000000"/>
      <w:spacing w:val="-1"/>
      <w:sz w:val="26"/>
      <w:szCs w:val="26"/>
      <w:shd w:val="clear" w:color="auto" w:fill="FFFFFF"/>
    </w:rPr>
  </w:style>
  <w:style w:type="paragraph" w:styleId="aa">
    <w:name w:val="Body Text Indent"/>
    <w:basedOn w:val="a"/>
    <w:link w:val="ab"/>
    <w:uiPriority w:val="99"/>
    <w:rsid w:val="006E3D3C"/>
    <w:pPr>
      <w:widowControl w:val="0"/>
      <w:shd w:val="clear" w:color="auto" w:fill="FFFFFF"/>
      <w:tabs>
        <w:tab w:val="left" w:pos="0"/>
        <w:tab w:val="left" w:pos="1200"/>
      </w:tabs>
      <w:autoSpaceDE w:val="0"/>
      <w:autoSpaceDN w:val="0"/>
      <w:adjustRightInd w:val="0"/>
      <w:ind w:firstLine="567"/>
      <w:jc w:val="both"/>
    </w:pPr>
    <w:rPr>
      <w:color w:val="000000"/>
      <w:sz w:val="26"/>
      <w:szCs w:val="26"/>
    </w:rPr>
  </w:style>
  <w:style w:type="character" w:customStyle="1" w:styleId="ab">
    <w:name w:val="Основной текст с отступом Знак"/>
    <w:link w:val="aa"/>
    <w:uiPriority w:val="99"/>
    <w:rsid w:val="006E3D3C"/>
    <w:rPr>
      <w:color w:val="000000"/>
      <w:sz w:val="26"/>
      <w:szCs w:val="26"/>
      <w:shd w:val="clear" w:color="auto" w:fill="FFFFFF"/>
    </w:rPr>
  </w:style>
  <w:style w:type="paragraph" w:customStyle="1" w:styleId="ConsNonformat">
    <w:name w:val="ConsNonformat"/>
    <w:uiPriority w:val="99"/>
    <w:rsid w:val="006E3D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uiPriority w:val="99"/>
    <w:rsid w:val="006E3D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21">
    <w:name w:val="Body Text Indent 2"/>
    <w:basedOn w:val="a"/>
    <w:link w:val="22"/>
    <w:rsid w:val="00316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316B5E"/>
    <w:rPr>
      <w:sz w:val="24"/>
      <w:szCs w:val="24"/>
    </w:rPr>
  </w:style>
  <w:style w:type="paragraph" w:styleId="ac">
    <w:name w:val="Balloon Text"/>
    <w:basedOn w:val="a"/>
    <w:link w:val="ad"/>
    <w:uiPriority w:val="99"/>
    <w:unhideWhenUsed/>
    <w:rsid w:val="000549FF"/>
    <w:rPr>
      <w:rFonts w:ascii="Tahoma" w:eastAsia="Calibri" w:hAnsi="Tahoma"/>
      <w:sz w:val="16"/>
      <w:szCs w:val="16"/>
      <w:lang w:eastAsia="en-US"/>
    </w:rPr>
  </w:style>
  <w:style w:type="character" w:customStyle="1" w:styleId="ad">
    <w:name w:val="Текст выноски Знак"/>
    <w:link w:val="ac"/>
    <w:uiPriority w:val="99"/>
    <w:rsid w:val="000549FF"/>
    <w:rPr>
      <w:rFonts w:ascii="Tahoma" w:eastAsia="Calibri" w:hAnsi="Tahoma" w:cs="Tahoma"/>
      <w:sz w:val="16"/>
      <w:szCs w:val="16"/>
      <w:lang w:eastAsia="en-US"/>
    </w:rPr>
  </w:style>
  <w:style w:type="paragraph" w:styleId="23">
    <w:name w:val="toc 2"/>
    <w:basedOn w:val="a"/>
    <w:next w:val="a"/>
    <w:autoRedefine/>
    <w:uiPriority w:val="39"/>
    <w:unhideWhenUsed/>
    <w:qFormat/>
    <w:rsid w:val="000549FF"/>
    <w:pPr>
      <w:spacing w:after="100" w:line="276" w:lineRule="auto"/>
      <w:ind w:left="220"/>
    </w:pPr>
    <w:rPr>
      <w:rFonts w:ascii="Calibri" w:eastAsia="SimSun" w:hAnsi="Calibri"/>
      <w:sz w:val="22"/>
      <w:szCs w:val="22"/>
      <w:lang w:val="en-US"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0549FF"/>
    <w:pPr>
      <w:tabs>
        <w:tab w:val="right" w:leader="dot" w:pos="9344"/>
      </w:tabs>
      <w:spacing w:after="100" w:line="276" w:lineRule="auto"/>
    </w:pPr>
    <w:rPr>
      <w:rFonts w:ascii="Calibri" w:eastAsia="SimSun" w:hAnsi="Calibri"/>
      <w:b/>
      <w:noProof/>
      <w:sz w:val="22"/>
      <w:szCs w:val="22"/>
      <w:lang w:val="en-US" w:eastAsia="en-US"/>
    </w:rPr>
  </w:style>
  <w:style w:type="character" w:styleId="ae">
    <w:name w:val="Hyperlink"/>
    <w:uiPriority w:val="99"/>
    <w:unhideWhenUsed/>
    <w:rsid w:val="000549FF"/>
    <w:rPr>
      <w:color w:val="0000FF"/>
      <w:u w:val="single"/>
    </w:rPr>
  </w:style>
  <w:style w:type="paragraph" w:styleId="af">
    <w:name w:val="No Spacing"/>
    <w:uiPriority w:val="1"/>
    <w:qFormat/>
    <w:rsid w:val="000549FF"/>
    <w:rPr>
      <w:rFonts w:ascii="Calibri" w:eastAsia="Calibri" w:hAnsi="Calibri"/>
      <w:sz w:val="22"/>
      <w:szCs w:val="22"/>
      <w:lang w:eastAsia="en-US"/>
    </w:rPr>
  </w:style>
  <w:style w:type="paragraph" w:styleId="af0">
    <w:name w:val="List Paragraph"/>
    <w:basedOn w:val="a"/>
    <w:uiPriority w:val="34"/>
    <w:qFormat/>
    <w:rsid w:val="000549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1">
    <w:name w:val="Subtle Emphasis"/>
    <w:uiPriority w:val="19"/>
    <w:qFormat/>
    <w:rsid w:val="000549FF"/>
    <w:rPr>
      <w:i/>
      <w:iCs/>
      <w:color w:val="808080"/>
    </w:rPr>
  </w:style>
  <w:style w:type="character" w:styleId="af2">
    <w:name w:val="FollowedHyperlink"/>
    <w:uiPriority w:val="99"/>
    <w:unhideWhenUsed/>
    <w:rsid w:val="000549FF"/>
    <w:rPr>
      <w:color w:val="800080"/>
      <w:u w:val="single"/>
    </w:rPr>
  </w:style>
  <w:style w:type="paragraph" w:styleId="af3">
    <w:name w:val="Document Map"/>
    <w:basedOn w:val="a"/>
    <w:link w:val="af4"/>
    <w:uiPriority w:val="99"/>
    <w:unhideWhenUsed/>
    <w:rsid w:val="000549FF"/>
    <w:rPr>
      <w:rFonts w:ascii="Tahoma" w:eastAsia="Calibri" w:hAnsi="Tahoma"/>
      <w:sz w:val="16"/>
      <w:szCs w:val="16"/>
      <w:lang w:eastAsia="en-US"/>
    </w:rPr>
  </w:style>
  <w:style w:type="character" w:customStyle="1" w:styleId="af4">
    <w:name w:val="Схема документа Знак"/>
    <w:link w:val="af3"/>
    <w:uiPriority w:val="99"/>
    <w:rsid w:val="000549FF"/>
    <w:rPr>
      <w:rFonts w:ascii="Tahoma" w:eastAsia="Calibri" w:hAnsi="Tahoma" w:cs="Tahoma"/>
      <w:sz w:val="16"/>
      <w:szCs w:val="16"/>
      <w:lang w:eastAsia="en-US"/>
    </w:rPr>
  </w:style>
  <w:style w:type="character" w:styleId="af5">
    <w:name w:val="Intense Emphasis"/>
    <w:uiPriority w:val="21"/>
    <w:qFormat/>
    <w:rsid w:val="000549FF"/>
    <w:rPr>
      <w:b/>
      <w:bCs/>
      <w:i/>
      <w:iCs/>
      <w:color w:val="4F81BD"/>
    </w:rPr>
  </w:style>
  <w:style w:type="paragraph" w:styleId="af6">
    <w:name w:val="Title"/>
    <w:basedOn w:val="a"/>
    <w:next w:val="a"/>
    <w:link w:val="af7"/>
    <w:uiPriority w:val="10"/>
    <w:qFormat/>
    <w:rsid w:val="000549FF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f7">
    <w:name w:val="Название Знак"/>
    <w:link w:val="af6"/>
    <w:uiPriority w:val="10"/>
    <w:rsid w:val="000549FF"/>
    <w:rPr>
      <w:rFonts w:ascii="Cambria" w:hAnsi="Cambria"/>
      <w:b/>
      <w:bCs/>
      <w:kern w:val="28"/>
      <w:sz w:val="32"/>
      <w:szCs w:val="32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0549FF"/>
    <w:pPr>
      <w:spacing w:after="200" w:line="276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paragraph" w:styleId="24">
    <w:name w:val="Body Text 2"/>
    <w:basedOn w:val="a"/>
    <w:link w:val="25"/>
    <w:rsid w:val="00D6080D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D6080D"/>
    <w:rPr>
      <w:sz w:val="24"/>
      <w:szCs w:val="24"/>
    </w:rPr>
  </w:style>
  <w:style w:type="paragraph" w:styleId="af8">
    <w:name w:val="Normal (Web)"/>
    <w:basedOn w:val="a"/>
    <w:rsid w:val="004B1C4C"/>
    <w:pPr>
      <w:spacing w:after="15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0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E44F15-98BC-4BE1-924E-A3A68ABD1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839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 для исследования предприятия, объектов и услуг</vt:lpstr>
    </vt:vector>
  </TitlesOfParts>
  <Company>ADG Invest</Company>
  <LinksUpToDate>false</LinksUpToDate>
  <CharactersWithSpaces>5615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для исследования предприятия, объектов и услуг</dc:title>
  <dc:creator>Acer</dc:creator>
  <cp:lastModifiedBy>Капшукова Ксенья Федоровна</cp:lastModifiedBy>
  <cp:revision>3</cp:revision>
  <cp:lastPrinted>2017-11-23T07:40:00Z</cp:lastPrinted>
  <dcterms:created xsi:type="dcterms:W3CDTF">2026-04-24T11:42:00Z</dcterms:created>
  <dcterms:modified xsi:type="dcterms:W3CDTF">2026-04-24T11:43:00Z</dcterms:modified>
  <cp:contentStatus/>
</cp:coreProperties>
</file>